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F62E1"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bookmarkStart w:id="0" w:name="_Toc294692198"/>
      <w:bookmarkStart w:id="1" w:name="_Toc294398573"/>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4FB140DB" w14:textId="77777777" w:rsidR="00DB5C26" w:rsidRDefault="00DB5C26" w:rsidP="00DB5C26">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5E11F9B5" w14:textId="710EC62F" w:rsidR="00DB5C26" w:rsidRDefault="00DB5C26" w:rsidP="00DB5C26">
      <w:pPr>
        <w:autoSpaceDE w:val="0"/>
        <w:autoSpaceDN w:val="0"/>
        <w:adjustRightInd w:val="0"/>
        <w:spacing w:before="240" w:after="240"/>
        <w:jc w:val="center"/>
        <w:rPr>
          <w:rFonts w:cs="Times New Roman"/>
          <w:b/>
          <w:bCs/>
          <w:sz w:val="28"/>
          <w:szCs w:val="28"/>
          <w:lang w:val="en-US"/>
        </w:rPr>
      </w:pPr>
    </w:p>
    <w:p w14:paraId="5ED5F6BA" w14:textId="77777777" w:rsidR="004F7F1D" w:rsidRDefault="004F7F1D" w:rsidP="00DB5C26">
      <w:pPr>
        <w:autoSpaceDE w:val="0"/>
        <w:autoSpaceDN w:val="0"/>
        <w:adjustRightInd w:val="0"/>
        <w:spacing w:before="240" w:after="240"/>
        <w:jc w:val="center"/>
        <w:rPr>
          <w:rFonts w:cs="Times New Roman"/>
          <w:b/>
          <w:bCs/>
          <w:sz w:val="28"/>
          <w:szCs w:val="28"/>
          <w:lang w:val="en-US"/>
        </w:rPr>
      </w:pPr>
    </w:p>
    <w:p w14:paraId="72A5810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253AF13" w14:textId="77777777" w:rsidR="00DB5C26" w:rsidRPr="006A4D6A" w:rsidRDefault="00DB5C26" w:rsidP="00DB5C26">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9465CDCDD9954F9C9319BC8BF77C8B02"/>
        </w:placeholder>
      </w:sdtPr>
      <w:sdtEndPr/>
      <w:sdtContent>
        <w:sdt>
          <w:sdtPr>
            <w:rPr>
              <w:rFonts w:cs="Times New Roman"/>
              <w:b/>
              <w:sz w:val="36"/>
              <w:szCs w:val="36"/>
              <w:lang w:val="en-US"/>
            </w:rPr>
            <w:id w:val="1355691052"/>
            <w:placeholder>
              <w:docPart w:val="9C53EF463E0F4996AD9908B7D02C3B95"/>
            </w:placeholder>
            <w:showingPlcHdr/>
          </w:sdtPr>
          <w:sdtContent>
            <w:p w14:paraId="6F705B51" w14:textId="4195B47B" w:rsidR="00DB5C26" w:rsidRPr="009D7E31" w:rsidRDefault="009D7E31" w:rsidP="009D7E31">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446C3673"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0671B5B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3550273" w14:textId="77777777" w:rsidR="00DB5C26" w:rsidRPr="006A4D6A" w:rsidRDefault="00DB5C26" w:rsidP="00DB5C26">
      <w:pPr>
        <w:autoSpaceDE w:val="0"/>
        <w:autoSpaceDN w:val="0"/>
        <w:adjustRightInd w:val="0"/>
        <w:spacing w:before="240" w:after="240" w:line="240" w:lineRule="auto"/>
        <w:jc w:val="center"/>
        <w:rPr>
          <w:rFonts w:cs="Times New Roman"/>
          <w:b/>
          <w:bCs/>
          <w:sz w:val="28"/>
          <w:szCs w:val="28"/>
          <w:lang w:val="en-US"/>
        </w:rPr>
      </w:pPr>
    </w:p>
    <w:p w14:paraId="7F4BCEDD" w14:textId="77777777" w:rsidR="00DB5C26" w:rsidRDefault="00DB5C26" w:rsidP="00DB5C26">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876D5CFAAFF7401FAE265F2E4DAB26F8"/>
        </w:placeholder>
      </w:sdtPr>
      <w:sdtEndPr/>
      <w:sdtContent>
        <w:sdt>
          <w:sdtPr>
            <w:rPr>
              <w:rFonts w:cs="Times New Roman"/>
              <w:b/>
              <w:bCs/>
              <w:sz w:val="28"/>
              <w:szCs w:val="28"/>
              <w:lang w:val="en-US"/>
            </w:rPr>
            <w:id w:val="-1093849612"/>
            <w:placeholder>
              <w:docPart w:val="AD63D9FB77454261891DBF235E1EE77A"/>
            </w:placeholder>
            <w:showingPlcHdr/>
          </w:sdtPr>
          <w:sdtContent>
            <w:p w14:paraId="1A4BF35E" w14:textId="3B8FFF0E" w:rsidR="00DB5C26" w:rsidRPr="00722968" w:rsidRDefault="00C60CB4" w:rsidP="00C60CB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6EC41305"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731A97A8"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5E38F726" w14:textId="77777777" w:rsidR="00DB5C26" w:rsidRDefault="00DB5C26" w:rsidP="00DB5C26">
      <w:pPr>
        <w:autoSpaceDE w:val="0"/>
        <w:autoSpaceDN w:val="0"/>
        <w:adjustRightInd w:val="0"/>
        <w:spacing w:before="240" w:after="240"/>
        <w:jc w:val="center"/>
        <w:rPr>
          <w:rFonts w:cs="Times New Roman"/>
          <w:b/>
          <w:bCs/>
          <w:sz w:val="28"/>
          <w:szCs w:val="28"/>
          <w:lang w:val="en-US"/>
        </w:rPr>
      </w:pPr>
    </w:p>
    <w:p w14:paraId="4A6E5508" w14:textId="77777777" w:rsidR="00DB5C26" w:rsidRDefault="00DB5C26" w:rsidP="00DB5C26">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3B33F744A64A476086BB0D21E1E46819"/>
        </w:placeholder>
      </w:sdtPr>
      <w:sdtEndPr/>
      <w:sdtContent>
        <w:sdt>
          <w:sdtPr>
            <w:rPr>
              <w:rFonts w:cs="Times New Roman"/>
              <w:b/>
              <w:bCs/>
              <w:szCs w:val="24"/>
              <w:lang w:val="en-US"/>
            </w:rPr>
            <w:id w:val="-872070010"/>
            <w:placeholder>
              <w:docPart w:val="A091E1CE67584092B8C82423702F7BC6"/>
            </w:placeholder>
            <w:showingPlcHdr/>
          </w:sdtPr>
          <w:sdtContent>
            <w:p w14:paraId="05C0E0C9" w14:textId="58E95BFD" w:rsidR="00DB5C26" w:rsidRPr="00722968" w:rsidRDefault="00C60CB4" w:rsidP="00C60CB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537C406E" w14:textId="77777777" w:rsidR="00DB5C26" w:rsidRDefault="00DB5C26" w:rsidP="00DB5C26">
      <w:pPr>
        <w:autoSpaceDE w:val="0"/>
        <w:autoSpaceDN w:val="0"/>
        <w:adjustRightInd w:val="0"/>
        <w:spacing w:before="240" w:after="240" w:line="240" w:lineRule="auto"/>
        <w:ind w:firstLine="0"/>
        <w:jc w:val="center"/>
        <w:rPr>
          <w:rFonts w:cs="Times New Roman"/>
          <w:b/>
          <w:bCs/>
          <w:szCs w:val="24"/>
          <w:lang w:val="en-US"/>
        </w:rPr>
        <w:sectPr w:rsidR="00DB5C26"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sdt>
      <w:sdtPr>
        <w:rPr>
          <w:rFonts w:cs="Times New Roman"/>
          <w:b/>
          <w:sz w:val="36"/>
          <w:szCs w:val="36"/>
          <w:lang w:val="en-US"/>
        </w:rPr>
        <w:id w:val="-1032263919"/>
        <w:placeholder>
          <w:docPart w:val="9B5D64EC0EE047C38EB4B13D384E53E1"/>
        </w:placeholder>
        <w:showingPlcHdr/>
      </w:sdtPr>
      <w:sdtEndPr/>
      <w:sdtContent>
        <w:p w14:paraId="77F7E976" w14:textId="77777777" w:rsidR="00362BD3" w:rsidRDefault="00362BD3" w:rsidP="00362BD3">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p w14:paraId="32611A7C" w14:textId="7C14C426" w:rsidR="006F17E2" w:rsidRPr="004664A2" w:rsidRDefault="006F17E2" w:rsidP="009604A5">
      <w:pPr>
        <w:autoSpaceDE w:val="0"/>
        <w:autoSpaceDN w:val="0"/>
        <w:adjustRightInd w:val="0"/>
        <w:spacing w:before="240" w:after="240"/>
        <w:jc w:val="center"/>
        <w:rPr>
          <w:rFonts w:cs="Times New Roman"/>
          <w:b/>
          <w:bCs/>
          <w:sz w:val="28"/>
          <w:szCs w:val="28"/>
          <w:lang w:val="en-US"/>
        </w:rPr>
      </w:pPr>
    </w:p>
    <w:p w14:paraId="0CB63E5D" w14:textId="77777777" w:rsidR="007F49E3" w:rsidRPr="004664A2" w:rsidRDefault="007F49E3" w:rsidP="009604A5">
      <w:pPr>
        <w:autoSpaceDE w:val="0"/>
        <w:autoSpaceDN w:val="0"/>
        <w:adjustRightInd w:val="0"/>
        <w:spacing w:before="240" w:after="240"/>
        <w:jc w:val="center"/>
        <w:rPr>
          <w:rFonts w:cs="Times New Roman"/>
          <w:b/>
          <w:bCs/>
          <w:sz w:val="28"/>
          <w:szCs w:val="28"/>
          <w:lang w:val="en-US"/>
        </w:rPr>
      </w:pPr>
    </w:p>
    <w:p w14:paraId="59E557D6"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A Thesis Submitted to the</w:t>
      </w:r>
    </w:p>
    <w:p w14:paraId="4E67A17B" w14:textId="77777777" w:rsidR="00C33F7C" w:rsidRPr="00415998" w:rsidRDefault="00C33F7C" w:rsidP="00C33F7C">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Graduate School of Natural and Applied Sciences of Dokuz Eylül University</w:t>
      </w:r>
    </w:p>
    <w:p w14:paraId="049AF300" w14:textId="262056E5" w:rsidR="00D93BB9" w:rsidRPr="00415998" w:rsidRDefault="00C33F7C" w:rsidP="00AF1CCE">
      <w:pPr>
        <w:autoSpaceDE w:val="0"/>
        <w:autoSpaceDN w:val="0"/>
        <w:adjustRightInd w:val="0"/>
        <w:spacing w:before="0" w:after="0"/>
        <w:jc w:val="center"/>
        <w:rPr>
          <w:rFonts w:asciiTheme="minorHAnsi" w:hAnsiTheme="minorHAnsi" w:cstheme="minorHAnsi"/>
          <w:b/>
          <w:bCs/>
          <w:szCs w:val="24"/>
        </w:rPr>
      </w:pPr>
      <w:r w:rsidRPr="00415998">
        <w:rPr>
          <w:rFonts w:asciiTheme="minorHAnsi" w:hAnsiTheme="minorHAnsi" w:cstheme="minorHAnsi"/>
          <w:b/>
          <w:bCs/>
          <w:szCs w:val="24"/>
        </w:rPr>
        <w:t xml:space="preserve">In Partial Fulfillment of the Requirements for </w:t>
      </w:r>
      <w:r w:rsidR="00415998" w:rsidRPr="00415998">
        <w:rPr>
          <w:rFonts w:asciiTheme="minorHAnsi" w:hAnsiTheme="minorHAnsi" w:cstheme="minorHAnsi"/>
          <w:b/>
          <w:bCs/>
          <w:szCs w:val="24"/>
        </w:rPr>
        <w:t xml:space="preserve">the Degree of Doctor </w:t>
      </w:r>
      <w:r w:rsidRPr="00415998">
        <w:rPr>
          <w:rFonts w:asciiTheme="minorHAnsi" w:hAnsiTheme="minorHAnsi" w:cstheme="minorHAnsi"/>
          <w:b/>
          <w:bCs/>
          <w:szCs w:val="24"/>
        </w:rPr>
        <w:t>of</w:t>
      </w:r>
      <w:r w:rsidR="00415998" w:rsidRPr="00415998">
        <w:rPr>
          <w:rFonts w:asciiTheme="minorHAnsi" w:hAnsiTheme="minorHAnsi" w:cstheme="minorHAnsi"/>
          <w:b/>
          <w:bCs/>
          <w:szCs w:val="24"/>
        </w:rPr>
        <w:t xml:space="preserve"> Philosophy</w:t>
      </w:r>
      <w:r w:rsidRPr="00415998">
        <w:rPr>
          <w:rFonts w:asciiTheme="minorHAnsi" w:hAnsiTheme="minorHAnsi" w:cstheme="minorHAnsi"/>
          <w:b/>
          <w:bCs/>
          <w:szCs w:val="24"/>
        </w:rPr>
        <w:t xml:space="preserve"> in</w:t>
      </w:r>
      <w:r w:rsidR="00415998">
        <w:rPr>
          <w:rFonts w:asciiTheme="minorHAnsi" w:hAnsiTheme="minorHAnsi" w:cstheme="minorHAnsi"/>
          <w:b/>
          <w:bCs/>
          <w:szCs w:val="24"/>
        </w:rPr>
        <w:t xml:space="preserve"> </w:t>
      </w:r>
      <w:r w:rsidR="00FC2556" w:rsidRPr="00415998">
        <w:rPr>
          <w:rFonts w:asciiTheme="minorHAnsi" w:hAnsiTheme="minorHAnsi" w:cstheme="minorHAnsi"/>
          <w:b/>
          <w:bCs/>
          <w:szCs w:val="24"/>
        </w:rPr>
        <w:t xml:space="preserve">Department of </w:t>
      </w:r>
      <w:r w:rsidR="00FC2556" w:rsidRPr="00415998">
        <w:rPr>
          <w:rFonts w:asciiTheme="minorHAnsi" w:hAnsiTheme="minorHAnsi" w:cstheme="minorHAnsi"/>
          <w:szCs w:val="24"/>
        </w:rPr>
        <w:t xml:space="preserve"> </w:t>
      </w:r>
      <w:sdt>
        <w:sdtPr>
          <w:rPr>
            <w:rFonts w:asciiTheme="minorHAnsi" w:hAnsiTheme="minorHAnsi" w:cstheme="minorHAnsi"/>
            <w:szCs w:val="24"/>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Pr="00415998">
            <w:rPr>
              <w:rStyle w:val="YerTutucuMetni"/>
              <w:rFonts w:asciiTheme="minorHAnsi" w:hAnsiTheme="minorHAnsi" w:cstheme="minorHAnsi"/>
              <w:b/>
              <w:bCs/>
              <w:szCs w:val="24"/>
            </w:rPr>
            <w:t>Select Department</w:t>
          </w:r>
          <w:r w:rsidR="00722968" w:rsidRPr="00415998">
            <w:rPr>
              <w:rStyle w:val="YerTutucuMetni"/>
              <w:rFonts w:asciiTheme="minorHAnsi" w:hAnsiTheme="minorHAnsi" w:cstheme="minorHAnsi"/>
              <w:b/>
              <w:bCs/>
              <w:szCs w:val="24"/>
            </w:rPr>
            <w:t>.</w:t>
          </w:r>
        </w:sdtContent>
      </w:sdt>
      <w:r w:rsidR="00F919D2" w:rsidRPr="00415998">
        <w:rPr>
          <w:rFonts w:asciiTheme="minorHAnsi" w:hAnsiTheme="minorHAnsi" w:cstheme="minorHAnsi"/>
          <w:b/>
          <w:bCs/>
          <w:szCs w:val="24"/>
        </w:rPr>
        <w:t>,</w:t>
      </w:r>
      <w:r w:rsidR="00F919D2" w:rsidRPr="00415998">
        <w:rPr>
          <w:rFonts w:asciiTheme="minorHAnsi" w:hAnsiTheme="minorHAnsi" w:cstheme="minorHAnsi"/>
          <w:szCs w:val="24"/>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sidR="00FC2556" w:rsidRPr="00415998">
            <w:rPr>
              <w:rStyle w:val="YerTutucuMetni"/>
              <w:rFonts w:asciiTheme="minorHAnsi" w:hAnsiTheme="minorHAnsi" w:cstheme="minorHAnsi"/>
              <w:b/>
              <w:bCs/>
              <w:szCs w:val="24"/>
            </w:rPr>
            <w:t>Enter the p</w:t>
          </w:r>
          <w:r w:rsidR="00F919D2" w:rsidRPr="00415998">
            <w:rPr>
              <w:rStyle w:val="YerTutucuMetni"/>
              <w:rFonts w:asciiTheme="minorHAnsi" w:hAnsiTheme="minorHAnsi" w:cstheme="minorHAnsi"/>
              <w:b/>
              <w:bCs/>
              <w:szCs w:val="24"/>
            </w:rPr>
            <w:t>rogram</w:t>
          </w:r>
          <w:r w:rsidR="00FC2556" w:rsidRPr="00415998">
            <w:rPr>
              <w:rStyle w:val="YerTutucuMetni"/>
              <w:rFonts w:asciiTheme="minorHAnsi" w:hAnsiTheme="minorHAnsi" w:cstheme="minorHAnsi"/>
              <w:b/>
              <w:bCs/>
              <w:szCs w:val="24"/>
            </w:rPr>
            <w:t xml:space="preserve"> information</w:t>
          </w:r>
          <w:r w:rsidR="00F919D2" w:rsidRPr="00415998">
            <w:rPr>
              <w:rStyle w:val="YerTutucuMetni"/>
              <w:rFonts w:asciiTheme="minorHAnsi" w:hAnsiTheme="minorHAnsi" w:cstheme="minorHAnsi"/>
              <w:b/>
              <w:bCs/>
              <w:szCs w:val="24"/>
            </w:rPr>
            <w:t>.</w:t>
          </w:r>
        </w:sdtContent>
      </w:sdt>
      <w:r w:rsidR="00F77B1C" w:rsidRPr="00415998">
        <w:rPr>
          <w:rFonts w:asciiTheme="minorHAnsi" w:hAnsiTheme="minorHAnsi" w:cstheme="minorHAnsi"/>
          <w:b/>
          <w:bCs/>
          <w:szCs w:val="24"/>
        </w:rPr>
        <w:t xml:space="preserve"> Program</w:t>
      </w:r>
    </w:p>
    <w:p w14:paraId="1CDEA235"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40193B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6B8C7964" w14:textId="77777777" w:rsidR="00362BD3" w:rsidRPr="004664A2" w:rsidRDefault="00362BD3" w:rsidP="008444C2">
      <w:pPr>
        <w:autoSpaceDE w:val="0"/>
        <w:autoSpaceDN w:val="0"/>
        <w:adjustRightInd w:val="0"/>
        <w:spacing w:before="240" w:after="240" w:line="240" w:lineRule="auto"/>
        <w:jc w:val="center"/>
        <w:rPr>
          <w:rFonts w:cs="Times New Roman"/>
          <w:b/>
          <w:bCs/>
          <w:sz w:val="28"/>
          <w:szCs w:val="28"/>
          <w:lang w:val="en-US"/>
        </w:rPr>
      </w:pPr>
    </w:p>
    <w:p w14:paraId="50E10E1B" w14:textId="4FE92B1A" w:rsidR="0002041E" w:rsidRPr="007B4F4F" w:rsidRDefault="007B4F4F" w:rsidP="008444C2">
      <w:pPr>
        <w:autoSpaceDE w:val="0"/>
        <w:autoSpaceDN w:val="0"/>
        <w:adjustRightInd w:val="0"/>
        <w:spacing w:before="240" w:after="240" w:line="240" w:lineRule="auto"/>
        <w:jc w:val="center"/>
        <w:rPr>
          <w:rFonts w:cs="Times New Roman"/>
          <w:b/>
          <w:bCs/>
          <w:sz w:val="28"/>
          <w:szCs w:val="28"/>
          <w:lang w:val="en-US"/>
        </w:rPr>
      </w:pPr>
      <w:r w:rsidRPr="007B4F4F">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8444C2">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3CCCD41" w14:textId="752FF50C" w:rsidR="00362BD3" w:rsidRDefault="00362BD3" w:rsidP="00362BD3">
      <w:pPr>
        <w:autoSpaceDE w:val="0"/>
        <w:autoSpaceDN w:val="0"/>
        <w:adjustRightInd w:val="0"/>
        <w:spacing w:before="240" w:after="240"/>
        <w:jc w:val="center"/>
        <w:rPr>
          <w:rFonts w:cs="Times New Roman"/>
          <w:b/>
          <w:bCs/>
          <w:sz w:val="28"/>
          <w:szCs w:val="28"/>
          <w:lang w:val="en-US"/>
        </w:rPr>
      </w:pPr>
    </w:p>
    <w:p w14:paraId="4BD8B489" w14:textId="2886D542" w:rsidR="00362BD3" w:rsidRDefault="00362BD3" w:rsidP="00362BD3">
      <w:pPr>
        <w:autoSpaceDE w:val="0"/>
        <w:autoSpaceDN w:val="0"/>
        <w:adjustRightInd w:val="0"/>
        <w:spacing w:before="240" w:after="240"/>
        <w:jc w:val="center"/>
        <w:rPr>
          <w:rFonts w:cs="Times New Roman"/>
          <w:b/>
          <w:bCs/>
          <w:sz w:val="28"/>
          <w:szCs w:val="28"/>
          <w:lang w:val="en-US"/>
        </w:rPr>
      </w:pPr>
    </w:p>
    <w:p w14:paraId="57B01E37" w14:textId="77777777" w:rsidR="008444C2" w:rsidRDefault="008444C2" w:rsidP="00362BD3">
      <w:pPr>
        <w:autoSpaceDE w:val="0"/>
        <w:autoSpaceDN w:val="0"/>
        <w:adjustRightInd w:val="0"/>
        <w:spacing w:before="240" w:after="240"/>
        <w:jc w:val="center"/>
        <w:rPr>
          <w:rFonts w:cs="Times New Roman"/>
          <w:b/>
          <w:bCs/>
          <w:sz w:val="28"/>
          <w:szCs w:val="28"/>
          <w:lang w:val="en-US"/>
        </w:rPr>
      </w:pPr>
    </w:p>
    <w:p w14:paraId="02EB0BF6" w14:textId="77777777" w:rsidR="00362BD3" w:rsidRPr="004664A2" w:rsidRDefault="00362BD3" w:rsidP="00362BD3">
      <w:pPr>
        <w:autoSpaceDE w:val="0"/>
        <w:autoSpaceDN w:val="0"/>
        <w:adjustRightInd w:val="0"/>
        <w:spacing w:before="240" w:after="240"/>
        <w:jc w:val="center"/>
        <w:rPr>
          <w:rFonts w:cs="Times New Roman"/>
          <w:b/>
          <w:bCs/>
          <w:sz w:val="28"/>
          <w:szCs w:val="28"/>
          <w:lang w:val="en-US"/>
        </w:rPr>
      </w:pPr>
    </w:p>
    <w:p w14:paraId="21396933" w14:textId="01EEA261" w:rsidR="00722968" w:rsidRPr="00722968" w:rsidRDefault="00D43D0F" w:rsidP="004664A2">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4DB3EFCA" w14:textId="60F18539" w:rsidR="00362BD3" w:rsidRDefault="007F49E3" w:rsidP="001D7A26">
      <w:pPr>
        <w:autoSpaceDE w:val="0"/>
        <w:autoSpaceDN w:val="0"/>
        <w:adjustRightInd w:val="0"/>
        <w:spacing w:before="240" w:after="240" w:line="240" w:lineRule="auto"/>
        <w:ind w:firstLine="0"/>
        <w:jc w:val="center"/>
        <w:rPr>
          <w:rFonts w:cs="Times New Roman"/>
          <w:b/>
          <w:bCs/>
          <w:szCs w:val="24"/>
          <w:lang w:val="en-US"/>
        </w:rPr>
      </w:pPr>
      <w:r>
        <w:rPr>
          <w:rFonts w:cs="Times New Roman"/>
          <w:b/>
          <w:bCs/>
          <w:szCs w:val="24"/>
          <w:lang w:val="en-US"/>
        </w:rPr>
        <w:t>İZMİR</w:t>
      </w:r>
      <w:r w:rsidR="00362BD3">
        <w:rPr>
          <w:rFonts w:cs="Times New Roman"/>
          <w:b/>
          <w:bCs/>
          <w:szCs w:val="24"/>
          <w:lang w:val="en-US"/>
        </w:rPr>
        <w:br w:type="page"/>
      </w:r>
    </w:p>
    <w:p w14:paraId="0FF4FE45" w14:textId="2042E50B" w:rsidR="00AE3823" w:rsidRPr="006A4D6A" w:rsidRDefault="00557E24" w:rsidP="00DD3736">
      <w:pPr>
        <w:pStyle w:val="Balk2"/>
        <w:rPr>
          <w:szCs w:val="24"/>
          <w:lang w:val="en-US"/>
        </w:rPr>
      </w:pPr>
      <w:bookmarkStart w:id="3" w:name="_Toc144907134"/>
      <w:proofErr w:type="spellStart"/>
      <w:r>
        <w:rPr>
          <w:rFonts w:ascii="TimesNewRomanPS-BoldMT" w:hAnsi="TimesNewRomanPS-BoldMT" w:cs="TimesNewRomanPS-BoldMT"/>
          <w:szCs w:val="24"/>
        </w:rPr>
        <w:lastRenderedPageBreak/>
        <w:t>Ph.D</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04B4D435" w:rsidR="00AE3823" w:rsidRPr="006A4D6A" w:rsidRDefault="00F0253F" w:rsidP="006920F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proofErr w:type="gramStart"/>
      <w:r w:rsidRPr="00F0253F">
        <w:rPr>
          <w:szCs w:val="24"/>
        </w:rPr>
        <w:t>and</w:t>
      </w:r>
      <w:proofErr w:type="gramEnd"/>
      <w:r w:rsidRPr="00F0253F">
        <w:rPr>
          <w:szCs w:val="24"/>
        </w:rPr>
        <w:t xml:space="preserve"> we certify that in</w:t>
      </w:r>
      <w:r>
        <w:rPr>
          <w:szCs w:val="24"/>
        </w:rPr>
        <w:t xml:space="preserve"> </w:t>
      </w:r>
      <w:r w:rsidRPr="00F0253F">
        <w:rPr>
          <w:szCs w:val="24"/>
        </w:rPr>
        <w:t>our opinion it is fully adequate, in scope and in quality, as a thesis for the degree</w:t>
      </w:r>
      <w:r w:rsidR="009D0508" w:rsidRPr="009D0508">
        <w:rPr>
          <w:rFonts w:asciiTheme="minorHAnsi" w:hAnsiTheme="minorHAnsi" w:cstheme="minorHAnsi"/>
          <w:szCs w:val="24"/>
        </w:rPr>
        <w:t xml:space="preserve"> of Doctor of Philosophy</w:t>
      </w:r>
      <w:r>
        <w:rPr>
          <w:bCs/>
          <w:szCs w:val="24"/>
          <w:lang w:val="en-US"/>
        </w:rPr>
        <w:t>.</w:t>
      </w:r>
    </w:p>
    <w:p w14:paraId="286146F5" w14:textId="5C2E0451" w:rsidR="00AE3823" w:rsidRPr="006A4D6A" w:rsidRDefault="002F49FD" w:rsidP="00AE3823">
      <w:pPr>
        <w:rPr>
          <w:szCs w:val="24"/>
          <w:lang w:val="en-US"/>
        </w:rPr>
      </w:pPr>
      <w:r w:rsidRPr="002F49FD">
        <w:rPr>
          <w:noProof/>
          <w:szCs w:val="24"/>
          <w:lang w:val="en-US"/>
        </w:rPr>
        <mc:AlternateContent>
          <mc:Choice Requires="wps">
            <w:drawing>
              <wp:anchor distT="0" distB="0" distL="114300" distR="114300" simplePos="0" relativeHeight="251705344" behindDoc="0" locked="0" layoutInCell="1" allowOverlap="1" wp14:anchorId="361BBCED" wp14:editId="4FD94487">
                <wp:simplePos x="0" y="0"/>
                <wp:positionH relativeFrom="column">
                  <wp:posOffset>1440180</wp:posOffset>
                </wp:positionH>
                <wp:positionV relativeFrom="paragraph">
                  <wp:posOffset>335280</wp:posOffset>
                </wp:positionV>
                <wp:extent cx="2286000" cy="0"/>
                <wp:effectExtent l="0" t="0" r="0" b="0"/>
                <wp:wrapNone/>
                <wp:docPr id="2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B2274" id="Straight Connector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6.4pt" to="293.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">
                <v:stroke dashstyle="1 1" endcap="round"/>
              </v:line>
            </w:pict>
          </mc:Fallback>
        </mc:AlternateContent>
      </w:r>
    </w:p>
    <w:p w14:paraId="3DC94128" w14:textId="4944F974" w:rsidR="006C63E4" w:rsidRPr="005D32F2" w:rsidRDefault="00D43D0F"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5D32F2">
            <w:rPr>
              <w:rStyle w:val="YerTutucuMetni"/>
              <w:rFonts w:asciiTheme="minorHAnsi" w:hAnsiTheme="minorHAnsi" w:cstheme="minorHAnsi"/>
              <w:szCs w:val="24"/>
            </w:rPr>
            <w:t>Select Title.</w:t>
          </w:r>
        </w:sdtContent>
      </w:sdt>
      <w:r w:rsidR="00DF1A40" w:rsidRPr="005D32F2">
        <w:rPr>
          <w:szCs w:val="24"/>
          <w:lang w:val="en-US"/>
        </w:rPr>
        <w:t xml:space="preserve"> </w:t>
      </w:r>
      <w:bookmarkStart w:id="4" w:name="_Hlk139375370"/>
      <w:sdt>
        <w:sdtPr>
          <w:rPr>
            <w:szCs w:val="24"/>
            <w:lang w:val="en-US"/>
          </w:rPr>
          <w:id w:val="1206678831"/>
          <w:placeholder>
            <w:docPart w:val="4C9D778DC80344A0AB5F63E99B39EF8A"/>
          </w:placeholder>
        </w:sdtPr>
        <w:sdtEndPr/>
        <w:sdtContent>
          <w:r w:rsidR="00032E0F">
            <w:rPr>
              <w:color w:val="808080"/>
              <w:szCs w:val="24"/>
              <w:lang w:val="en"/>
            </w:rPr>
            <w:t xml:space="preserve">Enter </w:t>
          </w:r>
          <w:r w:rsidR="00DF1A40" w:rsidRPr="005D32F2">
            <w:rPr>
              <w:color w:val="808080"/>
              <w:szCs w:val="24"/>
              <w:lang w:val="en"/>
            </w:rPr>
            <w:t xml:space="preserve">the Supervisor’s name, 12 </w:t>
          </w:r>
          <w:proofErr w:type="spellStart"/>
          <w:r w:rsidR="00DF1A40" w:rsidRPr="005D32F2">
            <w:rPr>
              <w:color w:val="808080"/>
              <w:szCs w:val="24"/>
              <w:lang w:val="en"/>
            </w:rPr>
            <w:t>pt</w:t>
          </w:r>
          <w:proofErr w:type="spellEnd"/>
          <w:r w:rsidR="00DF1A40" w:rsidRPr="005D32F2">
            <w:rPr>
              <w:color w:val="808080"/>
              <w:szCs w:val="24"/>
              <w:lang w:val="en"/>
            </w:rPr>
            <w:t xml:space="preserve"> and centered, SURNAME in capital letters</w:t>
          </w:r>
        </w:sdtContent>
      </w:sdt>
      <w:bookmarkEnd w:id="4"/>
      <w:r w:rsidR="006C63E4" w:rsidRPr="005D32F2">
        <w:rPr>
          <w:szCs w:val="24"/>
          <w:lang w:val="en-US"/>
        </w:rPr>
        <w:t xml:space="preserve"> </w:t>
      </w:r>
    </w:p>
    <w:p w14:paraId="740BC3CF" w14:textId="64A9ABBB" w:rsidR="00AE3823" w:rsidRPr="006A4D6A" w:rsidRDefault="002F49FD" w:rsidP="00AE3823">
      <w:pPr>
        <w:jc w:val="center"/>
        <w:rPr>
          <w:szCs w:val="24"/>
          <w:lang w:val="en-US"/>
        </w:rPr>
      </w:pPr>
      <w:r w:rsidRPr="002F49FD">
        <w:rPr>
          <w:noProof/>
          <w:szCs w:val="24"/>
          <w:lang w:val="en-US"/>
        </w:rPr>
        <mc:AlternateContent>
          <mc:Choice Requires="wps">
            <w:drawing>
              <wp:anchor distT="0" distB="0" distL="114300" distR="114300" simplePos="0" relativeHeight="251704320" behindDoc="0" locked="0" layoutInCell="1" allowOverlap="1" wp14:anchorId="47A7BAC9" wp14:editId="719EEF11">
                <wp:simplePos x="0" y="0"/>
                <wp:positionH relativeFrom="column">
                  <wp:posOffset>1440180</wp:posOffset>
                </wp:positionH>
                <wp:positionV relativeFrom="paragraph">
                  <wp:posOffset>-203835</wp:posOffset>
                </wp:positionV>
                <wp:extent cx="2286000" cy="0"/>
                <wp:effectExtent l="0" t="0" r="0" b="0"/>
                <wp:wrapNone/>
                <wp:docPr id="21"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29A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6.05pt" to="29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"/>
            </w:pict>
          </mc:Fallback>
        </mc:AlternateContent>
      </w:r>
      <w:r w:rsidR="00E21524" w:rsidRPr="006A4D6A">
        <w:rPr>
          <w:szCs w:val="24"/>
          <w:lang w:val="en-US"/>
        </w:rPr>
        <w:t>Supervisor</w:t>
      </w:r>
    </w:p>
    <w:p w14:paraId="765D0AB3" w14:textId="55CA2A33"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704DBAF6">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2ACD"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710A56E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A6514"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744C0216" w:rsidR="00AE3823" w:rsidRPr="006A4D6A" w:rsidRDefault="00D43D0F" w:rsidP="001D7A26">
      <w:pPr>
        <w:spacing w:before="0" w:after="0"/>
        <w:ind w:firstLine="0"/>
        <w:jc w:val="center"/>
        <w:rPr>
          <w:szCs w:val="24"/>
          <w:lang w:val="en-US"/>
        </w:rPr>
      </w:pPr>
      <w:sdt>
        <w:sdtPr>
          <w:rPr>
            <w:szCs w:val="24"/>
            <w:lang w:val="en-US"/>
          </w:rPr>
          <w:id w:val="-427040414"/>
          <w:placeholder>
            <w:docPart w:val="32FA9FEF7A214E3BAD004E261A874882"/>
          </w:placeholder>
          <w:showingPlcHdr/>
        </w:sdtPr>
        <w:sdtEndPr/>
        <w:sdtContent>
          <w:r w:rsidR="00F0253F">
            <w:rPr>
              <w:rStyle w:val="YerTutucuMetni"/>
            </w:rPr>
            <w:t>Enter jury member info</w:t>
          </w:r>
          <w:r w:rsidR="00C13411" w:rsidRPr="001E080B">
            <w:rPr>
              <w:rStyle w:val="YerTutucuMetni"/>
            </w:rPr>
            <w:t>.</w:t>
          </w:r>
        </w:sdtContent>
      </w:sdt>
      <w:r w:rsidR="001D7A26">
        <w:rPr>
          <w:szCs w:val="24"/>
          <w:lang w:val="en-US"/>
        </w:rPr>
        <w:tab/>
      </w:r>
      <w:r w:rsidR="001D7A26">
        <w:rPr>
          <w:szCs w:val="24"/>
          <w:lang w:val="en-US"/>
        </w:rPr>
        <w:tab/>
      </w:r>
      <w:r w:rsidR="001D7A26">
        <w:rPr>
          <w:szCs w:val="24"/>
          <w:lang w:val="en-US"/>
        </w:rPr>
        <w:tab/>
      </w:r>
      <w:sdt>
        <w:sdtPr>
          <w:rPr>
            <w:szCs w:val="24"/>
            <w:lang w:val="en-US"/>
          </w:rPr>
          <w:id w:val="892550548"/>
          <w:placeholder>
            <w:docPart w:val="871FF7B2A9814DF5AA84AE158C1A0008"/>
          </w:placeholder>
          <w:showingPlcHdr/>
        </w:sdtPr>
        <w:sdtEndPr/>
        <w:sdtContent>
          <w:r w:rsidR="00F0253F">
            <w:rPr>
              <w:rStyle w:val="YerTutucuMetni"/>
            </w:rPr>
            <w:t>Enter jury member info</w:t>
          </w:r>
          <w:r w:rsidR="00F0253F" w:rsidRPr="001E080B">
            <w:rPr>
              <w:rStyle w:val="YerTutucuMetni"/>
            </w:rPr>
            <w:t>.</w:t>
          </w:r>
        </w:sdtContent>
      </w:sdt>
    </w:p>
    <w:p w14:paraId="2B8F5262" w14:textId="22F907EC" w:rsidR="00AE3823" w:rsidRPr="006A4D6A" w:rsidRDefault="00C13411" w:rsidP="001D7A26">
      <w:pPr>
        <w:ind w:firstLine="0"/>
        <w:jc w:val="center"/>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4B55069">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04A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2ADA9A4C">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477F6"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Committee</w:t>
      </w:r>
      <w:proofErr w:type="spellEnd"/>
      <w:r w:rsidR="009D0508">
        <w:rPr>
          <w:rFonts w:ascii="TimesNewRoman" w:hAnsi="TimesNewRoman" w:cs="TimesNewRoman"/>
          <w:szCs w:val="24"/>
        </w:rPr>
        <w:t xml:space="preserve"> </w:t>
      </w:r>
      <w:proofErr w:type="spellStart"/>
      <w:r w:rsidR="009D0508">
        <w:rPr>
          <w:rFonts w:ascii="TimesNewRoman" w:hAnsi="TimesNewRoman" w:cs="TimesNewRoman"/>
          <w:szCs w:val="24"/>
        </w:rPr>
        <w:t>Member</w:t>
      </w:r>
      <w:proofErr w:type="spellEnd"/>
      <w:r w:rsidR="00AE3823" w:rsidRPr="006A4D6A">
        <w:rPr>
          <w:szCs w:val="24"/>
          <w:lang w:val="en-US"/>
        </w:rPr>
        <w:tab/>
      </w:r>
      <w:r w:rsidR="001D7A26">
        <w:rPr>
          <w:szCs w:val="24"/>
          <w:lang w:val="en-US"/>
        </w:rPr>
        <w:tab/>
      </w:r>
      <w:r w:rsidR="009D0508">
        <w:rPr>
          <w:szCs w:val="24"/>
          <w:lang w:val="en-US"/>
        </w:rPr>
        <w:tab/>
      </w:r>
      <w:r w:rsidR="00AE3823" w:rsidRPr="006A4D6A">
        <w:rPr>
          <w:szCs w:val="24"/>
          <w:lang w:val="en-US"/>
        </w:rPr>
        <w:tab/>
      </w:r>
      <w:proofErr w:type="spellStart"/>
      <w:r w:rsidR="009D0508">
        <w:rPr>
          <w:rFonts w:ascii="TimesNewRoman" w:hAnsi="TimesNewRoman" w:cs="TimesNewRoman"/>
          <w:szCs w:val="24"/>
        </w:rPr>
        <w:t>Thesis</w:t>
      </w:r>
      <w:proofErr w:type="spellEnd"/>
      <w:r w:rsidR="009D0508">
        <w:rPr>
          <w:rFonts w:ascii="TimesNewRoman" w:hAnsi="TimesNewRoman" w:cs="TimesNewRoman"/>
          <w:szCs w:val="24"/>
        </w:rPr>
        <w:t xml:space="preserve"> Committee Member</w:t>
      </w:r>
    </w:p>
    <w:p w14:paraId="000EA5B9" w14:textId="3DBBA27A" w:rsidR="006658B2" w:rsidRPr="006A4D6A" w:rsidRDefault="006658B2" w:rsidP="00AE3823">
      <w:pPr>
        <w:rPr>
          <w:szCs w:val="24"/>
          <w:lang w:val="en-US"/>
        </w:rPr>
      </w:pPr>
    </w:p>
    <w:p w14:paraId="1E270C83" w14:textId="62269FA6" w:rsidR="009D0508" w:rsidRPr="006A4D6A" w:rsidRDefault="009D0508" w:rsidP="009D0508">
      <w:pPr>
        <w:rPr>
          <w:szCs w:val="24"/>
          <w:lang w:val="en-US"/>
        </w:rPr>
      </w:pPr>
      <w:r w:rsidRPr="006A4D6A">
        <w:rPr>
          <w:noProof/>
          <w:lang w:val="en-US"/>
        </w:rPr>
        <mc:AlternateContent>
          <mc:Choice Requires="wps">
            <w:drawing>
              <wp:anchor distT="0" distB="0" distL="114300" distR="114300" simplePos="0" relativeHeight="251702272" behindDoc="0" locked="0" layoutInCell="1" allowOverlap="1" wp14:anchorId="5D779A65" wp14:editId="1F5E1A65">
                <wp:simplePos x="0" y="0"/>
                <wp:positionH relativeFrom="column">
                  <wp:posOffset>3034504</wp:posOffset>
                </wp:positionH>
                <wp:positionV relativeFrom="paragraph">
                  <wp:posOffset>334645</wp:posOffset>
                </wp:positionV>
                <wp:extent cx="2286000" cy="0"/>
                <wp:effectExtent l="0" t="0" r="0" b="0"/>
                <wp:wrapNone/>
                <wp:docPr id="1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66543" id="Straight Connector 5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LbGmUHeAQAAnQMAAA4AAAAAAAAAAAAAAAAALgIAAGRycy9lMm9Eb2MueG1sUEsBAi0AFAAGAAgA&#10;AAAhAF7e5D3cAAAACQEAAA8AAAAAAAAAAAAAAAAAOAQAAGRycy9kb3ducmV2LnhtbFBLBQYAAAAA&#10;BAAEAPMAAABBBQAAAAA=&#10;">
                <v:stroke dashstyle="1 1" endcap="round"/>
              </v:line>
            </w:pict>
          </mc:Fallback>
        </mc:AlternateContent>
      </w:r>
      <w:r w:rsidRPr="006A4D6A">
        <w:rPr>
          <w:noProof/>
          <w:lang w:val="en-US"/>
        </w:rPr>
        <mc:AlternateContent>
          <mc:Choice Requires="wps">
            <w:drawing>
              <wp:anchor distT="0" distB="0" distL="114300" distR="114300" simplePos="0" relativeHeight="251700224" behindDoc="0" locked="0" layoutInCell="1" allowOverlap="1" wp14:anchorId="3187267E" wp14:editId="782764C9">
                <wp:simplePos x="0" y="0"/>
                <wp:positionH relativeFrom="column">
                  <wp:posOffset>0</wp:posOffset>
                </wp:positionH>
                <wp:positionV relativeFrom="paragraph">
                  <wp:posOffset>335441</wp:posOffset>
                </wp:positionV>
                <wp:extent cx="2286000" cy="0"/>
                <wp:effectExtent l="0" t="0" r="0" b="0"/>
                <wp:wrapNone/>
                <wp:docPr id="1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0099D" id="Straight Connector 3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">
                <v:stroke dashstyle="1 1" endcap="round"/>
              </v:line>
            </w:pict>
          </mc:Fallback>
        </mc:AlternateContent>
      </w:r>
    </w:p>
    <w:p w14:paraId="5B17B3B0" w14:textId="027FE325" w:rsidR="009D0508" w:rsidRPr="006A4D6A" w:rsidRDefault="00D43D0F" w:rsidP="009D0508">
      <w:pPr>
        <w:spacing w:before="0" w:after="0"/>
        <w:rPr>
          <w:szCs w:val="24"/>
          <w:lang w:val="en-US"/>
        </w:rPr>
      </w:pPr>
      <w:sdt>
        <w:sdtPr>
          <w:rPr>
            <w:szCs w:val="24"/>
            <w:lang w:val="en-US"/>
          </w:rPr>
          <w:id w:val="344066217"/>
          <w:placeholder>
            <w:docPart w:val="DF20217CEC314E01B3E91CC4B26A9C56"/>
          </w:placeholder>
          <w:showingPlcHdr/>
        </w:sdtPr>
        <w:sdtEndPr/>
        <w:sdtContent>
          <w:r w:rsidR="005E03C6">
            <w:rPr>
              <w:szCs w:val="24"/>
              <w:lang w:val="en-US"/>
            </w:rPr>
            <w:t xml:space="preserve"> </w:t>
          </w:r>
        </w:sdtContent>
      </w:sdt>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r w:rsidR="005E03C6">
        <w:rPr>
          <w:szCs w:val="24"/>
          <w:lang w:val="en-US"/>
        </w:rPr>
        <w:tab/>
      </w:r>
      <w:sdt>
        <w:sdtPr>
          <w:rPr>
            <w:szCs w:val="24"/>
            <w:lang w:val="en-US"/>
          </w:rPr>
          <w:id w:val="1979493732"/>
          <w:placeholder>
            <w:docPart w:val="DAD8B863DD90473E878D6C2CB836F5AB"/>
          </w:placeholder>
        </w:sdtPr>
        <w:sdtEndPr/>
        <w:sdtContent>
          <w:r w:rsidR="005E03C6">
            <w:rPr>
              <w:szCs w:val="24"/>
              <w:lang w:val="en-US"/>
            </w:rPr>
            <w:t xml:space="preserve"> </w:t>
          </w:r>
        </w:sdtContent>
      </w:sdt>
    </w:p>
    <w:p w14:paraId="37554652" w14:textId="40F33309" w:rsidR="009D0508" w:rsidRPr="006A4D6A" w:rsidRDefault="009D0508" w:rsidP="001D7A26">
      <w:pPr>
        <w:ind w:firstLine="0"/>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2EAC6850" wp14:editId="1A5279E5">
                <wp:simplePos x="0" y="0"/>
                <wp:positionH relativeFrom="column">
                  <wp:posOffset>3070064</wp:posOffset>
                </wp:positionH>
                <wp:positionV relativeFrom="paragraph">
                  <wp:posOffset>24130</wp:posOffset>
                </wp:positionV>
                <wp:extent cx="2286000" cy="0"/>
                <wp:effectExtent l="0" t="0" r="0" b="0"/>
                <wp:wrapNone/>
                <wp:docPr id="19"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B46F"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"/>
            </w:pict>
          </mc:Fallback>
        </mc:AlternateContent>
      </w:r>
      <w:r w:rsidRPr="006A4D6A">
        <w:rPr>
          <w:noProof/>
          <w:lang w:val="en-US"/>
        </w:rPr>
        <mc:AlternateContent>
          <mc:Choice Requires="wps">
            <w:drawing>
              <wp:anchor distT="0" distB="0" distL="114300" distR="114300" simplePos="0" relativeHeight="251699200" behindDoc="0" locked="0" layoutInCell="1" allowOverlap="1" wp14:anchorId="27F3E30B" wp14:editId="691AF7DE">
                <wp:simplePos x="0" y="0"/>
                <wp:positionH relativeFrom="column">
                  <wp:posOffset>0</wp:posOffset>
                </wp:positionH>
                <wp:positionV relativeFrom="paragraph">
                  <wp:posOffset>14605</wp:posOffset>
                </wp:positionV>
                <wp:extent cx="2286000" cy="0"/>
                <wp:effectExtent l="0" t="0" r="0" b="0"/>
                <wp:wrapNone/>
                <wp:docPr id="2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0E3F2" id="Straight Connector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"/>
            </w:pict>
          </mc:Fallback>
        </mc:AlternateContent>
      </w:r>
      <w:proofErr w:type="spellStart"/>
      <w:r>
        <w:rPr>
          <w:rFonts w:ascii="TimesNewRoman" w:hAnsi="TimesNewRoman" w:cs="TimesNewRoman"/>
          <w:szCs w:val="24"/>
        </w:rPr>
        <w:t>Examining</w:t>
      </w:r>
      <w:proofErr w:type="spellEnd"/>
      <w:r>
        <w:rPr>
          <w:rFonts w:ascii="TimesNewRoman" w:hAnsi="TimesNewRoman" w:cs="TimesNewRoman"/>
          <w:szCs w:val="24"/>
        </w:rPr>
        <w:t xml:space="preserve"> </w:t>
      </w:r>
      <w:proofErr w:type="spellStart"/>
      <w:r>
        <w:rPr>
          <w:rFonts w:ascii="TimesNewRoman" w:hAnsi="TimesNewRoman" w:cs="TimesNewRoman"/>
          <w:szCs w:val="24"/>
        </w:rPr>
        <w:t>Committee</w:t>
      </w:r>
      <w:proofErr w:type="spellEnd"/>
      <w:r>
        <w:rPr>
          <w:rFonts w:ascii="TimesNewRoman" w:hAnsi="TimesNewRoman" w:cs="TimesNewRoman"/>
          <w:szCs w:val="24"/>
        </w:rPr>
        <w:t xml:space="preserve"> </w:t>
      </w:r>
      <w:proofErr w:type="spellStart"/>
      <w:r>
        <w:rPr>
          <w:rFonts w:ascii="TimesNewRoman" w:hAnsi="TimesNewRoman" w:cs="TimesNewRoman"/>
          <w:szCs w:val="24"/>
        </w:rPr>
        <w:t>Member</w:t>
      </w:r>
      <w:proofErr w:type="spellEnd"/>
      <w:r w:rsidRPr="006A4D6A">
        <w:rPr>
          <w:szCs w:val="24"/>
          <w:lang w:val="en-US"/>
        </w:rPr>
        <w:tab/>
      </w:r>
      <w:r>
        <w:rPr>
          <w:szCs w:val="24"/>
          <w:lang w:val="en-US"/>
        </w:rPr>
        <w:tab/>
      </w:r>
      <w:r w:rsidRPr="006A4D6A">
        <w:rPr>
          <w:szCs w:val="24"/>
          <w:lang w:val="en-US"/>
        </w:rPr>
        <w:tab/>
      </w:r>
      <w:proofErr w:type="spellStart"/>
      <w:r>
        <w:rPr>
          <w:rFonts w:ascii="TimesNewRoman" w:hAnsi="TimesNewRoman" w:cs="TimesNewRoman"/>
          <w:szCs w:val="24"/>
        </w:rPr>
        <w:t>Examining</w:t>
      </w:r>
      <w:proofErr w:type="spellEnd"/>
      <w:r>
        <w:rPr>
          <w:rFonts w:ascii="TimesNewRoman" w:hAnsi="TimesNewRoman" w:cs="TimesNewRoman"/>
          <w:szCs w:val="24"/>
        </w:rPr>
        <w:t xml:space="preserve"> Committee Member</w:t>
      </w:r>
    </w:p>
    <w:p w14:paraId="52EE2F63" w14:textId="474BDBF0" w:rsidR="006658B2" w:rsidRDefault="006658B2" w:rsidP="00AE3823">
      <w:pPr>
        <w:rPr>
          <w:szCs w:val="24"/>
          <w:lang w:val="en-US"/>
        </w:rPr>
      </w:pPr>
    </w:p>
    <w:p w14:paraId="6C94951C" w14:textId="46B19B03" w:rsidR="00CB5774" w:rsidRDefault="00CB5774" w:rsidP="00AE3823">
      <w:pPr>
        <w:rPr>
          <w:szCs w:val="24"/>
          <w:lang w:val="en-US"/>
        </w:rPr>
      </w:pPr>
    </w:p>
    <w:p w14:paraId="2694975C" w14:textId="77777777" w:rsidR="001D7A26" w:rsidRPr="006A4D6A" w:rsidRDefault="001D7A26" w:rsidP="00AE3823">
      <w:pPr>
        <w:rPr>
          <w:szCs w:val="24"/>
          <w:lang w:val="en-US"/>
        </w:rPr>
      </w:pPr>
    </w:p>
    <w:p w14:paraId="324EC0F9" w14:textId="20BB15BB"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4AA3E9E5">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28DAEC"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"/>
            </w:pict>
          </mc:Fallback>
        </mc:AlternateContent>
      </w:r>
    </w:p>
    <w:p w14:paraId="124DEA26" w14:textId="6EA3CD45"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6EC5EF18" w:rsidR="00555148" w:rsidRDefault="00DF1A40" w:rsidP="00555148">
      <w:pPr>
        <w:spacing w:before="0" w:after="0"/>
        <w:jc w:val="center"/>
        <w:rPr>
          <w:szCs w:val="24"/>
          <w:lang w:val="en-US"/>
        </w:rPr>
      </w:pPr>
      <w:r>
        <w:rPr>
          <w:szCs w:val="24"/>
          <w:lang w:val="en-US"/>
        </w:rPr>
        <w:t>Director</w:t>
      </w:r>
    </w:p>
    <w:p w14:paraId="0608C229" w14:textId="1A3F22F7" w:rsidR="00555148" w:rsidRDefault="00DF1A40" w:rsidP="00555148">
      <w:pPr>
        <w:spacing w:before="0" w:after="0"/>
        <w:jc w:val="center"/>
        <w:rPr>
          <w:lang w:val="en-US"/>
        </w:rPr>
      </w:pPr>
      <w:proofErr w:type="spellStart"/>
      <w:r w:rsidRPr="00DF1A40">
        <w:t>Graduate</w:t>
      </w:r>
      <w:proofErr w:type="spellEnd"/>
      <w:r w:rsidRPr="00DF1A40">
        <w:t xml:space="preserv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5" w:name="_Toc144907135"/>
      <w:r w:rsidRPr="00DF1A40">
        <w:rPr>
          <w:rFonts w:ascii="TimesNewRomanPS-BoldMT" w:hAnsi="TimesNewRomanPS-BoldMT" w:cs="TimesNewRomanPS-BoldMT"/>
          <w:szCs w:val="24"/>
        </w:rPr>
        <w:lastRenderedPageBreak/>
        <w:t>ACKNOWLEDGMENT</w:t>
      </w:r>
      <w:bookmarkEnd w:id="5"/>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D43D0F"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D43D0F"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6" w:name="_Toc144907136"/>
      <w:r w:rsidRPr="006A4D6A">
        <w:rPr>
          <w:lang w:val="en-US"/>
        </w:rPr>
        <w:t>ABSTRACT</w:t>
      </w:r>
      <w:bookmarkEnd w:id="6"/>
    </w:p>
    <w:p w14:paraId="10AAE698" w14:textId="70834F8D" w:rsidR="00556B38" w:rsidRPr="006A4D6A" w:rsidRDefault="00D43D0F"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5D32F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D43D0F"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7" w:name="_Toc144907137"/>
      <w:r>
        <w:rPr>
          <w:lang w:val="en-US"/>
        </w:rPr>
        <w:t>ÖZ</w:t>
      </w:r>
      <w:bookmarkEnd w:id="7"/>
    </w:p>
    <w:p w14:paraId="10FB4C9F" w14:textId="0A12AEE9" w:rsidR="00EC0594" w:rsidRPr="006A4D6A" w:rsidRDefault="00D43D0F"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5D32F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8" w:name="_Toc144907138" w:displacedByCustomXml="next"/>
    <w:bookmarkStart w:id="9" w:name="_Toc294398575" w:displacedByCustomXml="next"/>
    <w:bookmarkStart w:id="10"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E85E53">
          <w:pPr>
            <w:pStyle w:val="Balk2"/>
            <w:jc w:val="left"/>
            <w:rPr>
              <w:lang w:val="en-US"/>
            </w:rPr>
          </w:pPr>
          <w:r>
            <w:rPr>
              <w:lang w:val="en-US"/>
            </w:rPr>
            <w:t>CONTENTS</w:t>
          </w:r>
          <w:bookmarkEnd w:id="8"/>
        </w:p>
        <w:p w14:paraId="2877C0FB" w14:textId="089DE708" w:rsidR="003E4584" w:rsidRPr="006A4D6A" w:rsidRDefault="00EC0594" w:rsidP="007B4F4F">
          <w:pPr>
            <w:spacing w:before="0" w:after="0"/>
            <w:ind w:firstLine="0"/>
            <w:jc w:val="right"/>
            <w:rPr>
              <w:rFonts w:cs="Times New Roman"/>
              <w:b/>
              <w:lang w:val="en-US"/>
            </w:rPr>
          </w:pPr>
          <w:r w:rsidRPr="006A4D6A">
            <w:rPr>
              <w:rFonts w:cs="Times New Roman"/>
              <w:b/>
              <w:lang w:val="en-US"/>
            </w:rPr>
            <w:t>Page</w:t>
          </w:r>
        </w:p>
        <w:p w14:paraId="4C87C4C6" w14:textId="31132CCD" w:rsidR="00896B2C" w:rsidRDefault="00281EB3">
          <w:pPr>
            <w:pStyle w:val="T2"/>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4907134" w:history="1">
            <w:r w:rsidR="00896B2C" w:rsidRPr="001F7238">
              <w:rPr>
                <w:rStyle w:val="Kpr"/>
                <w:rFonts w:ascii="TimesNewRomanPS-BoldMT" w:hAnsi="TimesNewRomanPS-BoldMT" w:cs="TimesNewRomanPS-BoldMT"/>
                <w:noProof/>
              </w:rPr>
              <w:t>Ph.D. THESIS EXAMINATION RESULT FORM</w:t>
            </w:r>
            <w:r w:rsidR="00896B2C">
              <w:rPr>
                <w:noProof/>
                <w:webHidden/>
              </w:rPr>
              <w:tab/>
            </w:r>
            <w:r w:rsidR="00896B2C">
              <w:rPr>
                <w:noProof/>
                <w:webHidden/>
              </w:rPr>
              <w:fldChar w:fldCharType="begin"/>
            </w:r>
            <w:r w:rsidR="00896B2C">
              <w:rPr>
                <w:noProof/>
                <w:webHidden/>
              </w:rPr>
              <w:instrText xml:space="preserve"> PAGEREF _Toc144907134 \h </w:instrText>
            </w:r>
            <w:r w:rsidR="00896B2C">
              <w:rPr>
                <w:noProof/>
                <w:webHidden/>
              </w:rPr>
            </w:r>
            <w:r w:rsidR="00896B2C">
              <w:rPr>
                <w:noProof/>
                <w:webHidden/>
              </w:rPr>
              <w:fldChar w:fldCharType="separate"/>
            </w:r>
            <w:r w:rsidR="00896B2C">
              <w:rPr>
                <w:noProof/>
                <w:webHidden/>
              </w:rPr>
              <w:t>ii</w:t>
            </w:r>
            <w:r w:rsidR="00896B2C">
              <w:rPr>
                <w:noProof/>
                <w:webHidden/>
              </w:rPr>
              <w:fldChar w:fldCharType="end"/>
            </w:r>
          </w:hyperlink>
        </w:p>
        <w:p w14:paraId="0F94CE27" w14:textId="2EB4D9F4" w:rsidR="00896B2C" w:rsidRDefault="00D43D0F">
          <w:pPr>
            <w:pStyle w:val="T2"/>
            <w:rPr>
              <w:rFonts w:asciiTheme="minorHAnsi" w:hAnsiTheme="minorHAnsi"/>
              <w:noProof/>
              <w:sz w:val="22"/>
              <w:lang w:eastAsia="tr-TR"/>
            </w:rPr>
          </w:pPr>
          <w:hyperlink w:anchor="_Toc144907135" w:history="1">
            <w:r w:rsidR="00896B2C" w:rsidRPr="001F7238">
              <w:rPr>
                <w:rStyle w:val="Kpr"/>
                <w:rFonts w:ascii="TimesNewRomanPS-BoldMT" w:hAnsi="TimesNewRomanPS-BoldMT" w:cs="TimesNewRomanPS-BoldMT"/>
                <w:noProof/>
              </w:rPr>
              <w:t>ACKNOWLEDGMENT</w:t>
            </w:r>
            <w:r w:rsidR="00896B2C">
              <w:rPr>
                <w:noProof/>
                <w:webHidden/>
              </w:rPr>
              <w:tab/>
            </w:r>
            <w:r w:rsidR="00896B2C">
              <w:rPr>
                <w:noProof/>
                <w:webHidden/>
              </w:rPr>
              <w:fldChar w:fldCharType="begin"/>
            </w:r>
            <w:r w:rsidR="00896B2C">
              <w:rPr>
                <w:noProof/>
                <w:webHidden/>
              </w:rPr>
              <w:instrText xml:space="preserve"> PAGEREF _Toc144907135 \h </w:instrText>
            </w:r>
            <w:r w:rsidR="00896B2C">
              <w:rPr>
                <w:noProof/>
                <w:webHidden/>
              </w:rPr>
            </w:r>
            <w:r w:rsidR="00896B2C">
              <w:rPr>
                <w:noProof/>
                <w:webHidden/>
              </w:rPr>
              <w:fldChar w:fldCharType="separate"/>
            </w:r>
            <w:r w:rsidR="00896B2C">
              <w:rPr>
                <w:noProof/>
                <w:webHidden/>
              </w:rPr>
              <w:t>iii</w:t>
            </w:r>
            <w:r w:rsidR="00896B2C">
              <w:rPr>
                <w:noProof/>
                <w:webHidden/>
              </w:rPr>
              <w:fldChar w:fldCharType="end"/>
            </w:r>
          </w:hyperlink>
        </w:p>
        <w:p w14:paraId="5AB5690F" w14:textId="5B38B610" w:rsidR="00896B2C" w:rsidRDefault="00D43D0F">
          <w:pPr>
            <w:pStyle w:val="T2"/>
            <w:rPr>
              <w:rFonts w:asciiTheme="minorHAnsi" w:hAnsiTheme="minorHAnsi"/>
              <w:noProof/>
              <w:sz w:val="22"/>
              <w:lang w:eastAsia="tr-TR"/>
            </w:rPr>
          </w:pPr>
          <w:hyperlink w:anchor="_Toc144907136" w:history="1">
            <w:r w:rsidR="00896B2C" w:rsidRPr="001F7238">
              <w:rPr>
                <w:rStyle w:val="Kpr"/>
                <w:noProof/>
                <w:lang w:val="en-US"/>
              </w:rPr>
              <w:t>ABSTRACT</w:t>
            </w:r>
            <w:r w:rsidR="00896B2C">
              <w:rPr>
                <w:noProof/>
                <w:webHidden/>
              </w:rPr>
              <w:tab/>
            </w:r>
            <w:r w:rsidR="00896B2C">
              <w:rPr>
                <w:noProof/>
                <w:webHidden/>
              </w:rPr>
              <w:fldChar w:fldCharType="begin"/>
            </w:r>
            <w:r w:rsidR="00896B2C">
              <w:rPr>
                <w:noProof/>
                <w:webHidden/>
              </w:rPr>
              <w:instrText xml:space="preserve"> PAGEREF _Toc144907136 \h </w:instrText>
            </w:r>
            <w:r w:rsidR="00896B2C">
              <w:rPr>
                <w:noProof/>
                <w:webHidden/>
              </w:rPr>
            </w:r>
            <w:r w:rsidR="00896B2C">
              <w:rPr>
                <w:noProof/>
                <w:webHidden/>
              </w:rPr>
              <w:fldChar w:fldCharType="separate"/>
            </w:r>
            <w:r w:rsidR="00896B2C">
              <w:rPr>
                <w:noProof/>
                <w:webHidden/>
              </w:rPr>
              <w:t>iv</w:t>
            </w:r>
            <w:r w:rsidR="00896B2C">
              <w:rPr>
                <w:noProof/>
                <w:webHidden/>
              </w:rPr>
              <w:fldChar w:fldCharType="end"/>
            </w:r>
          </w:hyperlink>
        </w:p>
        <w:p w14:paraId="7C8C5BCE" w14:textId="04F0C57B" w:rsidR="00896B2C" w:rsidRDefault="00D43D0F">
          <w:pPr>
            <w:pStyle w:val="T2"/>
            <w:rPr>
              <w:rFonts w:asciiTheme="minorHAnsi" w:hAnsiTheme="minorHAnsi"/>
              <w:noProof/>
              <w:sz w:val="22"/>
              <w:lang w:eastAsia="tr-TR"/>
            </w:rPr>
          </w:pPr>
          <w:hyperlink w:anchor="_Toc144907137" w:history="1">
            <w:r w:rsidR="00896B2C" w:rsidRPr="001F7238">
              <w:rPr>
                <w:rStyle w:val="Kpr"/>
                <w:noProof/>
                <w:lang w:val="en-US"/>
              </w:rPr>
              <w:t>ÖZ</w:t>
            </w:r>
            <w:r w:rsidR="00896B2C">
              <w:rPr>
                <w:noProof/>
                <w:webHidden/>
              </w:rPr>
              <w:tab/>
            </w:r>
            <w:r w:rsidR="00896B2C">
              <w:rPr>
                <w:noProof/>
                <w:webHidden/>
              </w:rPr>
              <w:fldChar w:fldCharType="begin"/>
            </w:r>
            <w:r w:rsidR="00896B2C">
              <w:rPr>
                <w:noProof/>
                <w:webHidden/>
              </w:rPr>
              <w:instrText xml:space="preserve"> PAGEREF _Toc144907137 \h </w:instrText>
            </w:r>
            <w:r w:rsidR="00896B2C">
              <w:rPr>
                <w:noProof/>
                <w:webHidden/>
              </w:rPr>
            </w:r>
            <w:r w:rsidR="00896B2C">
              <w:rPr>
                <w:noProof/>
                <w:webHidden/>
              </w:rPr>
              <w:fldChar w:fldCharType="separate"/>
            </w:r>
            <w:r w:rsidR="00896B2C">
              <w:rPr>
                <w:noProof/>
                <w:webHidden/>
              </w:rPr>
              <w:t>v</w:t>
            </w:r>
            <w:r w:rsidR="00896B2C">
              <w:rPr>
                <w:noProof/>
                <w:webHidden/>
              </w:rPr>
              <w:fldChar w:fldCharType="end"/>
            </w:r>
          </w:hyperlink>
        </w:p>
        <w:p w14:paraId="2FAAFB9A" w14:textId="33FBF940" w:rsidR="00896B2C" w:rsidRDefault="00D43D0F">
          <w:pPr>
            <w:pStyle w:val="T2"/>
            <w:rPr>
              <w:rFonts w:asciiTheme="minorHAnsi" w:hAnsiTheme="minorHAnsi"/>
              <w:noProof/>
              <w:sz w:val="22"/>
              <w:lang w:eastAsia="tr-TR"/>
            </w:rPr>
          </w:pPr>
          <w:hyperlink w:anchor="_Toc144907138" w:history="1">
            <w:r w:rsidR="00896B2C" w:rsidRPr="001F7238">
              <w:rPr>
                <w:rStyle w:val="Kpr"/>
                <w:noProof/>
                <w:lang w:val="en-US"/>
              </w:rPr>
              <w:t>CONTENTS</w:t>
            </w:r>
            <w:r w:rsidR="00896B2C">
              <w:rPr>
                <w:noProof/>
                <w:webHidden/>
              </w:rPr>
              <w:tab/>
            </w:r>
            <w:r w:rsidR="00896B2C">
              <w:rPr>
                <w:noProof/>
                <w:webHidden/>
              </w:rPr>
              <w:fldChar w:fldCharType="begin"/>
            </w:r>
            <w:r w:rsidR="00896B2C">
              <w:rPr>
                <w:noProof/>
                <w:webHidden/>
              </w:rPr>
              <w:instrText xml:space="preserve"> PAGEREF _Toc144907138 \h </w:instrText>
            </w:r>
            <w:r w:rsidR="00896B2C">
              <w:rPr>
                <w:noProof/>
                <w:webHidden/>
              </w:rPr>
            </w:r>
            <w:r w:rsidR="00896B2C">
              <w:rPr>
                <w:noProof/>
                <w:webHidden/>
              </w:rPr>
              <w:fldChar w:fldCharType="separate"/>
            </w:r>
            <w:r w:rsidR="00896B2C">
              <w:rPr>
                <w:noProof/>
                <w:webHidden/>
              </w:rPr>
              <w:t>vi</w:t>
            </w:r>
            <w:r w:rsidR="00896B2C">
              <w:rPr>
                <w:noProof/>
                <w:webHidden/>
              </w:rPr>
              <w:fldChar w:fldCharType="end"/>
            </w:r>
          </w:hyperlink>
        </w:p>
        <w:p w14:paraId="4D830FE5" w14:textId="5560EE16" w:rsidR="00896B2C" w:rsidRDefault="00D43D0F">
          <w:pPr>
            <w:pStyle w:val="T2"/>
            <w:rPr>
              <w:rFonts w:asciiTheme="minorHAnsi" w:hAnsiTheme="minorHAnsi"/>
              <w:noProof/>
              <w:sz w:val="22"/>
              <w:lang w:eastAsia="tr-TR"/>
            </w:rPr>
          </w:pPr>
          <w:hyperlink w:anchor="_Toc144907139" w:history="1">
            <w:r w:rsidR="00896B2C" w:rsidRPr="001F7238">
              <w:rPr>
                <w:rStyle w:val="Kpr"/>
                <w:noProof/>
                <w:lang w:val="en-US"/>
              </w:rPr>
              <w:t>LIST OF FIGURES</w:t>
            </w:r>
            <w:r w:rsidR="00896B2C">
              <w:rPr>
                <w:noProof/>
                <w:webHidden/>
              </w:rPr>
              <w:tab/>
            </w:r>
            <w:r w:rsidR="00896B2C">
              <w:rPr>
                <w:noProof/>
                <w:webHidden/>
              </w:rPr>
              <w:fldChar w:fldCharType="begin"/>
            </w:r>
            <w:r w:rsidR="00896B2C">
              <w:rPr>
                <w:noProof/>
                <w:webHidden/>
              </w:rPr>
              <w:instrText xml:space="preserve"> PAGEREF _Toc144907139 \h </w:instrText>
            </w:r>
            <w:r w:rsidR="00896B2C">
              <w:rPr>
                <w:noProof/>
                <w:webHidden/>
              </w:rPr>
            </w:r>
            <w:r w:rsidR="00896B2C">
              <w:rPr>
                <w:noProof/>
                <w:webHidden/>
              </w:rPr>
              <w:fldChar w:fldCharType="separate"/>
            </w:r>
            <w:r w:rsidR="00896B2C">
              <w:rPr>
                <w:noProof/>
                <w:webHidden/>
              </w:rPr>
              <w:t>vii</w:t>
            </w:r>
            <w:r w:rsidR="00896B2C">
              <w:rPr>
                <w:noProof/>
                <w:webHidden/>
              </w:rPr>
              <w:fldChar w:fldCharType="end"/>
            </w:r>
          </w:hyperlink>
        </w:p>
        <w:p w14:paraId="3805B2F0" w14:textId="280133BF" w:rsidR="00896B2C" w:rsidRDefault="00D43D0F">
          <w:pPr>
            <w:pStyle w:val="T2"/>
            <w:rPr>
              <w:rFonts w:asciiTheme="minorHAnsi" w:hAnsiTheme="minorHAnsi"/>
              <w:noProof/>
              <w:sz w:val="22"/>
              <w:lang w:eastAsia="tr-TR"/>
            </w:rPr>
          </w:pPr>
          <w:hyperlink w:anchor="_Toc144907140" w:history="1">
            <w:r w:rsidR="00896B2C" w:rsidRPr="001F7238">
              <w:rPr>
                <w:rStyle w:val="Kpr"/>
                <w:noProof/>
                <w:lang w:val="en-US"/>
              </w:rPr>
              <w:t>LIST OF TABLES</w:t>
            </w:r>
            <w:r w:rsidR="00896B2C">
              <w:rPr>
                <w:noProof/>
                <w:webHidden/>
              </w:rPr>
              <w:tab/>
            </w:r>
            <w:r w:rsidR="00896B2C">
              <w:rPr>
                <w:noProof/>
                <w:webHidden/>
              </w:rPr>
              <w:fldChar w:fldCharType="begin"/>
            </w:r>
            <w:r w:rsidR="00896B2C">
              <w:rPr>
                <w:noProof/>
                <w:webHidden/>
              </w:rPr>
              <w:instrText xml:space="preserve"> PAGEREF _Toc144907140 \h </w:instrText>
            </w:r>
            <w:r w:rsidR="00896B2C">
              <w:rPr>
                <w:noProof/>
                <w:webHidden/>
              </w:rPr>
            </w:r>
            <w:r w:rsidR="00896B2C">
              <w:rPr>
                <w:noProof/>
                <w:webHidden/>
              </w:rPr>
              <w:fldChar w:fldCharType="separate"/>
            </w:r>
            <w:r w:rsidR="00896B2C">
              <w:rPr>
                <w:noProof/>
                <w:webHidden/>
              </w:rPr>
              <w:t>viii</w:t>
            </w:r>
            <w:r w:rsidR="00896B2C">
              <w:rPr>
                <w:noProof/>
                <w:webHidden/>
              </w:rPr>
              <w:fldChar w:fldCharType="end"/>
            </w:r>
          </w:hyperlink>
        </w:p>
        <w:p w14:paraId="4DAE667F" w14:textId="577B20F6" w:rsidR="00896B2C" w:rsidRDefault="00D43D0F">
          <w:pPr>
            <w:pStyle w:val="T1"/>
            <w:rPr>
              <w:rFonts w:asciiTheme="minorHAnsi" w:hAnsiTheme="minorHAnsi"/>
              <w:b w:val="0"/>
              <w:caps w:val="0"/>
              <w:sz w:val="22"/>
              <w:lang w:eastAsia="tr-TR"/>
            </w:rPr>
          </w:pPr>
          <w:hyperlink w:anchor="_Toc144907141" w:history="1">
            <w:r w:rsidR="00896B2C" w:rsidRPr="001F7238">
              <w:rPr>
                <w:rStyle w:val="Kpr"/>
              </w:rPr>
              <w:t>chapter one - ıntroductıon</w:t>
            </w:r>
            <w:r w:rsidR="00896B2C">
              <w:rPr>
                <w:webHidden/>
              </w:rPr>
              <w:tab/>
            </w:r>
            <w:r w:rsidR="00896B2C">
              <w:rPr>
                <w:webHidden/>
              </w:rPr>
              <w:fldChar w:fldCharType="begin"/>
            </w:r>
            <w:r w:rsidR="00896B2C">
              <w:rPr>
                <w:webHidden/>
              </w:rPr>
              <w:instrText xml:space="preserve"> PAGEREF _Toc144907141 \h </w:instrText>
            </w:r>
            <w:r w:rsidR="00896B2C">
              <w:rPr>
                <w:webHidden/>
              </w:rPr>
            </w:r>
            <w:r w:rsidR="00896B2C">
              <w:rPr>
                <w:webHidden/>
              </w:rPr>
              <w:fldChar w:fldCharType="separate"/>
            </w:r>
            <w:r w:rsidR="00896B2C">
              <w:rPr>
                <w:webHidden/>
              </w:rPr>
              <w:t>1</w:t>
            </w:r>
            <w:r w:rsidR="00896B2C">
              <w:rPr>
                <w:webHidden/>
              </w:rPr>
              <w:fldChar w:fldCharType="end"/>
            </w:r>
          </w:hyperlink>
        </w:p>
        <w:p w14:paraId="369EF0A7" w14:textId="7B6367C4" w:rsidR="00896B2C" w:rsidRDefault="00D43D0F">
          <w:pPr>
            <w:pStyle w:val="T3"/>
            <w:tabs>
              <w:tab w:val="left" w:pos="1100"/>
            </w:tabs>
            <w:rPr>
              <w:rFonts w:asciiTheme="minorHAnsi" w:hAnsiTheme="minorHAnsi"/>
              <w:noProof/>
              <w:sz w:val="22"/>
              <w:lang w:eastAsia="tr-TR"/>
            </w:rPr>
          </w:pPr>
          <w:hyperlink w:anchor="_Toc144907142" w:history="1">
            <w:r w:rsidR="00896B2C" w:rsidRPr="001F7238">
              <w:rPr>
                <w:rStyle w:val="Kpr"/>
                <w:noProof/>
                <w:lang w:val="en-US"/>
              </w:rPr>
              <w:t>1.1</w:t>
            </w:r>
            <w:r w:rsidR="00896B2C">
              <w:rPr>
                <w:rFonts w:asciiTheme="minorHAnsi" w:hAnsiTheme="minorHAnsi"/>
                <w:noProof/>
                <w:sz w:val="22"/>
                <w:lang w:eastAsia="tr-TR"/>
              </w:rPr>
              <w:tab/>
            </w:r>
            <w:r w:rsidR="00896B2C" w:rsidRPr="001F7238">
              <w:rPr>
                <w:rStyle w:val="Kpr"/>
                <w:noProof/>
                <w:lang w:val="en-US"/>
              </w:rPr>
              <w:t>Study Area</w:t>
            </w:r>
            <w:r w:rsidR="00896B2C">
              <w:rPr>
                <w:noProof/>
                <w:webHidden/>
              </w:rPr>
              <w:tab/>
            </w:r>
            <w:r w:rsidR="00896B2C">
              <w:rPr>
                <w:noProof/>
                <w:webHidden/>
              </w:rPr>
              <w:fldChar w:fldCharType="begin"/>
            </w:r>
            <w:r w:rsidR="00896B2C">
              <w:rPr>
                <w:noProof/>
                <w:webHidden/>
              </w:rPr>
              <w:instrText xml:space="preserve"> PAGEREF _Toc144907142 \h </w:instrText>
            </w:r>
            <w:r w:rsidR="00896B2C">
              <w:rPr>
                <w:noProof/>
                <w:webHidden/>
              </w:rPr>
            </w:r>
            <w:r w:rsidR="00896B2C">
              <w:rPr>
                <w:noProof/>
                <w:webHidden/>
              </w:rPr>
              <w:fldChar w:fldCharType="separate"/>
            </w:r>
            <w:r w:rsidR="00896B2C">
              <w:rPr>
                <w:noProof/>
                <w:webHidden/>
              </w:rPr>
              <w:t>1</w:t>
            </w:r>
            <w:r w:rsidR="00896B2C">
              <w:rPr>
                <w:noProof/>
                <w:webHidden/>
              </w:rPr>
              <w:fldChar w:fldCharType="end"/>
            </w:r>
          </w:hyperlink>
        </w:p>
        <w:p w14:paraId="0A82FA55" w14:textId="07A5CDBF" w:rsidR="00896B2C" w:rsidRDefault="00D43D0F">
          <w:pPr>
            <w:pStyle w:val="T3"/>
            <w:tabs>
              <w:tab w:val="left" w:pos="1100"/>
            </w:tabs>
            <w:rPr>
              <w:rFonts w:asciiTheme="minorHAnsi" w:hAnsiTheme="minorHAnsi"/>
              <w:noProof/>
              <w:sz w:val="22"/>
              <w:lang w:eastAsia="tr-TR"/>
            </w:rPr>
          </w:pPr>
          <w:hyperlink w:anchor="_Toc144907143" w:history="1">
            <w:r w:rsidR="00896B2C" w:rsidRPr="001F7238">
              <w:rPr>
                <w:rStyle w:val="Kpr"/>
                <w:noProof/>
                <w:lang w:val="en-US"/>
              </w:rPr>
              <w:t>1.2</w:t>
            </w:r>
            <w:r w:rsidR="00896B2C">
              <w:rPr>
                <w:rFonts w:asciiTheme="minorHAnsi" w:hAnsiTheme="minorHAnsi"/>
                <w:noProof/>
                <w:sz w:val="22"/>
                <w:lang w:eastAsia="tr-TR"/>
              </w:rPr>
              <w:tab/>
            </w:r>
            <w:r w:rsidR="00896B2C" w:rsidRPr="001F7238">
              <w:rPr>
                <w:rStyle w:val="Kpr"/>
                <w:noProof/>
                <w:lang w:val="en-US"/>
              </w:rPr>
              <w:t>Purpose &amp; Scope</w:t>
            </w:r>
            <w:r w:rsidR="00896B2C">
              <w:rPr>
                <w:noProof/>
                <w:webHidden/>
              </w:rPr>
              <w:tab/>
            </w:r>
            <w:r w:rsidR="00896B2C">
              <w:rPr>
                <w:noProof/>
                <w:webHidden/>
              </w:rPr>
              <w:fldChar w:fldCharType="begin"/>
            </w:r>
            <w:r w:rsidR="00896B2C">
              <w:rPr>
                <w:noProof/>
                <w:webHidden/>
              </w:rPr>
              <w:instrText xml:space="preserve"> PAGEREF _Toc144907143 \h </w:instrText>
            </w:r>
            <w:r w:rsidR="00896B2C">
              <w:rPr>
                <w:noProof/>
                <w:webHidden/>
              </w:rPr>
            </w:r>
            <w:r w:rsidR="00896B2C">
              <w:rPr>
                <w:noProof/>
                <w:webHidden/>
              </w:rPr>
              <w:fldChar w:fldCharType="separate"/>
            </w:r>
            <w:r w:rsidR="00896B2C">
              <w:rPr>
                <w:noProof/>
                <w:webHidden/>
              </w:rPr>
              <w:t>2</w:t>
            </w:r>
            <w:r w:rsidR="00896B2C">
              <w:rPr>
                <w:noProof/>
                <w:webHidden/>
              </w:rPr>
              <w:fldChar w:fldCharType="end"/>
            </w:r>
          </w:hyperlink>
        </w:p>
        <w:p w14:paraId="5DCA432D" w14:textId="28F5A0EE" w:rsidR="00896B2C" w:rsidRDefault="00D43D0F">
          <w:pPr>
            <w:pStyle w:val="T1"/>
            <w:rPr>
              <w:rFonts w:asciiTheme="minorHAnsi" w:hAnsiTheme="minorHAnsi"/>
              <w:b w:val="0"/>
              <w:caps w:val="0"/>
              <w:sz w:val="22"/>
              <w:lang w:eastAsia="tr-TR"/>
            </w:rPr>
          </w:pPr>
          <w:hyperlink w:anchor="_Toc144907144" w:history="1">
            <w:r w:rsidR="00896B2C" w:rsidRPr="001F7238">
              <w:rPr>
                <w:rStyle w:val="Kpr"/>
              </w:rPr>
              <w:t>CHAPTER TWO - PREVIOUS STUDIES</w:t>
            </w:r>
            <w:r w:rsidR="00896B2C">
              <w:rPr>
                <w:webHidden/>
              </w:rPr>
              <w:tab/>
            </w:r>
            <w:r w:rsidR="00896B2C">
              <w:rPr>
                <w:webHidden/>
              </w:rPr>
              <w:fldChar w:fldCharType="begin"/>
            </w:r>
            <w:r w:rsidR="00896B2C">
              <w:rPr>
                <w:webHidden/>
              </w:rPr>
              <w:instrText xml:space="preserve"> PAGEREF _Toc144907144 \h </w:instrText>
            </w:r>
            <w:r w:rsidR="00896B2C">
              <w:rPr>
                <w:webHidden/>
              </w:rPr>
            </w:r>
            <w:r w:rsidR="00896B2C">
              <w:rPr>
                <w:webHidden/>
              </w:rPr>
              <w:fldChar w:fldCharType="separate"/>
            </w:r>
            <w:r w:rsidR="00896B2C">
              <w:rPr>
                <w:webHidden/>
              </w:rPr>
              <w:t>4</w:t>
            </w:r>
            <w:r w:rsidR="00896B2C">
              <w:rPr>
                <w:webHidden/>
              </w:rPr>
              <w:fldChar w:fldCharType="end"/>
            </w:r>
          </w:hyperlink>
        </w:p>
        <w:p w14:paraId="33800D4F" w14:textId="2489C98C" w:rsidR="00896B2C" w:rsidRDefault="00D43D0F">
          <w:pPr>
            <w:pStyle w:val="T1"/>
            <w:rPr>
              <w:rFonts w:asciiTheme="minorHAnsi" w:hAnsiTheme="minorHAnsi"/>
              <w:b w:val="0"/>
              <w:caps w:val="0"/>
              <w:sz w:val="22"/>
              <w:lang w:eastAsia="tr-TR"/>
            </w:rPr>
          </w:pPr>
          <w:hyperlink w:anchor="_Toc144907145" w:history="1">
            <w:r w:rsidR="00896B2C" w:rsidRPr="001F7238">
              <w:rPr>
                <w:rStyle w:val="Kpr"/>
              </w:rPr>
              <w:t>CHAPTER THREE - METHODOLOGY &amp;DATA ANALYSIS</w:t>
            </w:r>
            <w:r w:rsidR="00896B2C">
              <w:rPr>
                <w:webHidden/>
              </w:rPr>
              <w:tab/>
            </w:r>
            <w:r w:rsidR="00896B2C">
              <w:rPr>
                <w:webHidden/>
              </w:rPr>
              <w:fldChar w:fldCharType="begin"/>
            </w:r>
            <w:r w:rsidR="00896B2C">
              <w:rPr>
                <w:webHidden/>
              </w:rPr>
              <w:instrText xml:space="preserve"> PAGEREF _Toc144907145 \h </w:instrText>
            </w:r>
            <w:r w:rsidR="00896B2C">
              <w:rPr>
                <w:webHidden/>
              </w:rPr>
            </w:r>
            <w:r w:rsidR="00896B2C">
              <w:rPr>
                <w:webHidden/>
              </w:rPr>
              <w:fldChar w:fldCharType="separate"/>
            </w:r>
            <w:r w:rsidR="00896B2C">
              <w:rPr>
                <w:webHidden/>
              </w:rPr>
              <w:t>5</w:t>
            </w:r>
            <w:r w:rsidR="00896B2C">
              <w:rPr>
                <w:webHidden/>
              </w:rPr>
              <w:fldChar w:fldCharType="end"/>
            </w:r>
          </w:hyperlink>
        </w:p>
        <w:p w14:paraId="528B621F" w14:textId="2E4AD446" w:rsidR="00896B2C" w:rsidRDefault="00D43D0F">
          <w:pPr>
            <w:pStyle w:val="T3"/>
            <w:rPr>
              <w:rFonts w:asciiTheme="minorHAnsi" w:hAnsiTheme="minorHAnsi"/>
              <w:noProof/>
              <w:sz w:val="22"/>
              <w:lang w:eastAsia="tr-TR"/>
            </w:rPr>
          </w:pPr>
          <w:hyperlink w:anchor="_Toc144907146" w:history="1">
            <w:r w:rsidR="00896B2C" w:rsidRPr="001F7238">
              <w:rPr>
                <w:rStyle w:val="Kpr"/>
                <w:noProof/>
              </w:rPr>
              <w:t>3.1 Methodology</w:t>
            </w:r>
            <w:r w:rsidR="00896B2C">
              <w:rPr>
                <w:noProof/>
                <w:webHidden/>
              </w:rPr>
              <w:tab/>
            </w:r>
            <w:r w:rsidR="00896B2C">
              <w:rPr>
                <w:noProof/>
                <w:webHidden/>
              </w:rPr>
              <w:fldChar w:fldCharType="begin"/>
            </w:r>
            <w:r w:rsidR="00896B2C">
              <w:rPr>
                <w:noProof/>
                <w:webHidden/>
              </w:rPr>
              <w:instrText xml:space="preserve"> PAGEREF _Toc144907146 \h </w:instrText>
            </w:r>
            <w:r w:rsidR="00896B2C">
              <w:rPr>
                <w:noProof/>
                <w:webHidden/>
              </w:rPr>
            </w:r>
            <w:r w:rsidR="00896B2C">
              <w:rPr>
                <w:noProof/>
                <w:webHidden/>
              </w:rPr>
              <w:fldChar w:fldCharType="separate"/>
            </w:r>
            <w:r w:rsidR="00896B2C">
              <w:rPr>
                <w:noProof/>
                <w:webHidden/>
              </w:rPr>
              <w:t>5</w:t>
            </w:r>
            <w:r w:rsidR="00896B2C">
              <w:rPr>
                <w:noProof/>
                <w:webHidden/>
              </w:rPr>
              <w:fldChar w:fldCharType="end"/>
            </w:r>
          </w:hyperlink>
        </w:p>
        <w:p w14:paraId="4840119C" w14:textId="578EDA14" w:rsidR="00896B2C" w:rsidRDefault="00D43D0F">
          <w:pPr>
            <w:pStyle w:val="T3"/>
            <w:rPr>
              <w:rFonts w:asciiTheme="minorHAnsi" w:hAnsiTheme="minorHAnsi"/>
              <w:noProof/>
              <w:sz w:val="22"/>
              <w:lang w:eastAsia="tr-TR"/>
            </w:rPr>
          </w:pPr>
          <w:hyperlink w:anchor="_Toc144907147" w:history="1">
            <w:r w:rsidR="00896B2C" w:rsidRPr="001F7238">
              <w:rPr>
                <w:rStyle w:val="Kpr"/>
                <w:noProof/>
                <w:lang w:val="en-US"/>
              </w:rPr>
              <w:t>3.2 Data Analysis</w:t>
            </w:r>
            <w:r w:rsidR="00896B2C">
              <w:rPr>
                <w:noProof/>
                <w:webHidden/>
              </w:rPr>
              <w:tab/>
            </w:r>
            <w:r w:rsidR="00896B2C">
              <w:rPr>
                <w:noProof/>
                <w:webHidden/>
              </w:rPr>
              <w:fldChar w:fldCharType="begin"/>
            </w:r>
            <w:r w:rsidR="00896B2C">
              <w:rPr>
                <w:noProof/>
                <w:webHidden/>
              </w:rPr>
              <w:instrText xml:space="preserve"> PAGEREF _Toc144907147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5CF0590C" w14:textId="1A1A7991" w:rsidR="00896B2C" w:rsidRDefault="00D43D0F">
          <w:pPr>
            <w:pStyle w:val="T4"/>
            <w:rPr>
              <w:rFonts w:asciiTheme="minorHAnsi" w:hAnsiTheme="minorHAnsi"/>
              <w:noProof/>
              <w:sz w:val="22"/>
              <w:lang w:eastAsia="tr-TR"/>
            </w:rPr>
          </w:pPr>
          <w:hyperlink w:anchor="_Toc144907148" w:history="1">
            <w:r w:rsidR="00896B2C" w:rsidRPr="001F7238">
              <w:rPr>
                <w:rStyle w:val="Kpr"/>
                <w:noProof/>
                <w:lang w:val="en-US"/>
              </w:rPr>
              <w:t>3.2.1 Topography</w:t>
            </w:r>
            <w:r w:rsidR="00896B2C">
              <w:rPr>
                <w:noProof/>
                <w:webHidden/>
              </w:rPr>
              <w:tab/>
            </w:r>
            <w:r w:rsidR="00896B2C">
              <w:rPr>
                <w:noProof/>
                <w:webHidden/>
              </w:rPr>
              <w:fldChar w:fldCharType="begin"/>
            </w:r>
            <w:r w:rsidR="00896B2C">
              <w:rPr>
                <w:noProof/>
                <w:webHidden/>
              </w:rPr>
              <w:instrText xml:space="preserve"> PAGEREF _Toc144907148 \h </w:instrText>
            </w:r>
            <w:r w:rsidR="00896B2C">
              <w:rPr>
                <w:noProof/>
                <w:webHidden/>
              </w:rPr>
            </w:r>
            <w:r w:rsidR="00896B2C">
              <w:rPr>
                <w:noProof/>
                <w:webHidden/>
              </w:rPr>
              <w:fldChar w:fldCharType="separate"/>
            </w:r>
            <w:r w:rsidR="00896B2C">
              <w:rPr>
                <w:noProof/>
                <w:webHidden/>
              </w:rPr>
              <w:t>6</w:t>
            </w:r>
            <w:r w:rsidR="00896B2C">
              <w:rPr>
                <w:noProof/>
                <w:webHidden/>
              </w:rPr>
              <w:fldChar w:fldCharType="end"/>
            </w:r>
          </w:hyperlink>
        </w:p>
        <w:p w14:paraId="0B95173A" w14:textId="4C5C6D2C" w:rsidR="00896B2C" w:rsidRDefault="00D43D0F">
          <w:pPr>
            <w:pStyle w:val="T4"/>
            <w:rPr>
              <w:rFonts w:asciiTheme="minorHAnsi" w:hAnsiTheme="minorHAnsi"/>
              <w:noProof/>
              <w:sz w:val="22"/>
              <w:lang w:eastAsia="tr-TR"/>
            </w:rPr>
          </w:pPr>
          <w:hyperlink w:anchor="_Toc144907149" w:history="1">
            <w:r w:rsidR="00896B2C" w:rsidRPr="001F7238">
              <w:rPr>
                <w:rStyle w:val="Kpr"/>
                <w:noProof/>
                <w:lang w:val="en-US"/>
              </w:rPr>
              <w:t>3.2.2 Population</w:t>
            </w:r>
            <w:r w:rsidR="00896B2C">
              <w:rPr>
                <w:noProof/>
                <w:webHidden/>
              </w:rPr>
              <w:tab/>
            </w:r>
            <w:r w:rsidR="00896B2C">
              <w:rPr>
                <w:noProof/>
                <w:webHidden/>
              </w:rPr>
              <w:fldChar w:fldCharType="begin"/>
            </w:r>
            <w:r w:rsidR="00896B2C">
              <w:rPr>
                <w:noProof/>
                <w:webHidden/>
              </w:rPr>
              <w:instrText xml:space="preserve"> PAGEREF _Toc144907149 \h </w:instrText>
            </w:r>
            <w:r w:rsidR="00896B2C">
              <w:rPr>
                <w:noProof/>
                <w:webHidden/>
              </w:rPr>
            </w:r>
            <w:r w:rsidR="00896B2C">
              <w:rPr>
                <w:noProof/>
                <w:webHidden/>
              </w:rPr>
              <w:fldChar w:fldCharType="separate"/>
            </w:r>
            <w:r w:rsidR="00896B2C">
              <w:rPr>
                <w:noProof/>
                <w:webHidden/>
              </w:rPr>
              <w:t>8</w:t>
            </w:r>
            <w:r w:rsidR="00896B2C">
              <w:rPr>
                <w:noProof/>
                <w:webHidden/>
              </w:rPr>
              <w:fldChar w:fldCharType="end"/>
            </w:r>
          </w:hyperlink>
        </w:p>
        <w:p w14:paraId="71A8B4D4" w14:textId="22AB7726" w:rsidR="00896B2C" w:rsidRDefault="00D43D0F">
          <w:pPr>
            <w:pStyle w:val="T4"/>
            <w:rPr>
              <w:rFonts w:asciiTheme="minorHAnsi" w:hAnsiTheme="minorHAnsi"/>
              <w:noProof/>
              <w:sz w:val="22"/>
              <w:lang w:eastAsia="tr-TR"/>
            </w:rPr>
          </w:pPr>
          <w:hyperlink w:anchor="_Toc144907150" w:history="1">
            <w:r w:rsidR="00896B2C" w:rsidRPr="001F7238">
              <w:rPr>
                <w:rStyle w:val="Kpr"/>
                <w:noProof/>
                <w:lang w:val="en-US"/>
              </w:rPr>
              <w:t>3.2.2 Rivers</w:t>
            </w:r>
            <w:r w:rsidR="00896B2C">
              <w:rPr>
                <w:noProof/>
                <w:webHidden/>
              </w:rPr>
              <w:tab/>
            </w:r>
            <w:r w:rsidR="00896B2C">
              <w:rPr>
                <w:noProof/>
                <w:webHidden/>
              </w:rPr>
              <w:fldChar w:fldCharType="begin"/>
            </w:r>
            <w:r w:rsidR="00896B2C">
              <w:rPr>
                <w:noProof/>
                <w:webHidden/>
              </w:rPr>
              <w:instrText xml:space="preserve"> PAGEREF _Toc144907150 \h </w:instrText>
            </w:r>
            <w:r w:rsidR="00896B2C">
              <w:rPr>
                <w:noProof/>
                <w:webHidden/>
              </w:rPr>
            </w:r>
            <w:r w:rsidR="00896B2C">
              <w:rPr>
                <w:noProof/>
                <w:webHidden/>
              </w:rPr>
              <w:fldChar w:fldCharType="separate"/>
            </w:r>
            <w:r w:rsidR="00896B2C">
              <w:rPr>
                <w:noProof/>
                <w:webHidden/>
              </w:rPr>
              <w:t>11</w:t>
            </w:r>
            <w:r w:rsidR="00896B2C">
              <w:rPr>
                <w:noProof/>
                <w:webHidden/>
              </w:rPr>
              <w:fldChar w:fldCharType="end"/>
            </w:r>
          </w:hyperlink>
        </w:p>
        <w:p w14:paraId="702E2206" w14:textId="0BFA1187" w:rsidR="00896B2C" w:rsidRDefault="00D43D0F">
          <w:pPr>
            <w:pStyle w:val="T4"/>
            <w:rPr>
              <w:rFonts w:asciiTheme="minorHAnsi" w:hAnsiTheme="minorHAnsi"/>
              <w:noProof/>
              <w:sz w:val="22"/>
              <w:lang w:eastAsia="tr-TR"/>
            </w:rPr>
          </w:pPr>
          <w:hyperlink w:anchor="_Toc144907151" w:history="1">
            <w:r w:rsidR="00896B2C" w:rsidRPr="001F7238">
              <w:rPr>
                <w:rStyle w:val="Kpr"/>
                <w:noProof/>
                <w:lang w:val="en-US"/>
              </w:rPr>
              <w:t>3.2.3 Basin</w:t>
            </w:r>
            <w:r w:rsidR="00896B2C">
              <w:rPr>
                <w:noProof/>
                <w:webHidden/>
              </w:rPr>
              <w:tab/>
            </w:r>
            <w:r w:rsidR="00896B2C">
              <w:rPr>
                <w:noProof/>
                <w:webHidden/>
              </w:rPr>
              <w:fldChar w:fldCharType="begin"/>
            </w:r>
            <w:r w:rsidR="00896B2C">
              <w:rPr>
                <w:noProof/>
                <w:webHidden/>
              </w:rPr>
              <w:instrText xml:space="preserve"> PAGEREF _Toc144907151 \h </w:instrText>
            </w:r>
            <w:r w:rsidR="00896B2C">
              <w:rPr>
                <w:noProof/>
                <w:webHidden/>
              </w:rPr>
            </w:r>
            <w:r w:rsidR="00896B2C">
              <w:rPr>
                <w:noProof/>
                <w:webHidden/>
              </w:rPr>
              <w:fldChar w:fldCharType="separate"/>
            </w:r>
            <w:r w:rsidR="00896B2C">
              <w:rPr>
                <w:noProof/>
                <w:webHidden/>
              </w:rPr>
              <w:t>12</w:t>
            </w:r>
            <w:r w:rsidR="00896B2C">
              <w:rPr>
                <w:noProof/>
                <w:webHidden/>
              </w:rPr>
              <w:fldChar w:fldCharType="end"/>
            </w:r>
          </w:hyperlink>
        </w:p>
        <w:p w14:paraId="34DC2782" w14:textId="71DE0BF6" w:rsidR="00896B2C" w:rsidRDefault="00D43D0F">
          <w:pPr>
            <w:pStyle w:val="T4"/>
            <w:rPr>
              <w:rFonts w:asciiTheme="minorHAnsi" w:hAnsiTheme="minorHAnsi"/>
              <w:noProof/>
              <w:sz w:val="22"/>
              <w:lang w:eastAsia="tr-TR"/>
            </w:rPr>
          </w:pPr>
          <w:hyperlink w:anchor="_Toc144907152" w:history="1">
            <w:r w:rsidR="00896B2C" w:rsidRPr="001F7238">
              <w:rPr>
                <w:rStyle w:val="Kpr"/>
                <w:noProof/>
                <w:lang w:val="en-US"/>
              </w:rPr>
              <w:t>3.2.4 Observations</w:t>
            </w:r>
            <w:r w:rsidR="00896B2C">
              <w:rPr>
                <w:noProof/>
                <w:webHidden/>
              </w:rPr>
              <w:tab/>
            </w:r>
            <w:r w:rsidR="00896B2C">
              <w:rPr>
                <w:noProof/>
                <w:webHidden/>
              </w:rPr>
              <w:fldChar w:fldCharType="begin"/>
            </w:r>
            <w:r w:rsidR="00896B2C">
              <w:rPr>
                <w:noProof/>
                <w:webHidden/>
              </w:rPr>
              <w:instrText xml:space="preserve"> PAGEREF _Toc144907152 \h </w:instrText>
            </w:r>
            <w:r w:rsidR="00896B2C">
              <w:rPr>
                <w:noProof/>
                <w:webHidden/>
              </w:rPr>
            </w:r>
            <w:r w:rsidR="00896B2C">
              <w:rPr>
                <w:noProof/>
                <w:webHidden/>
              </w:rPr>
              <w:fldChar w:fldCharType="separate"/>
            </w:r>
            <w:r w:rsidR="00896B2C">
              <w:rPr>
                <w:noProof/>
                <w:webHidden/>
              </w:rPr>
              <w:t>13</w:t>
            </w:r>
            <w:r w:rsidR="00896B2C">
              <w:rPr>
                <w:noProof/>
                <w:webHidden/>
              </w:rPr>
              <w:fldChar w:fldCharType="end"/>
            </w:r>
          </w:hyperlink>
        </w:p>
        <w:p w14:paraId="7CE46C48" w14:textId="05B90E72" w:rsidR="00896B2C" w:rsidRDefault="00D43D0F">
          <w:pPr>
            <w:pStyle w:val="T4"/>
            <w:rPr>
              <w:rFonts w:asciiTheme="minorHAnsi" w:hAnsiTheme="minorHAnsi"/>
              <w:noProof/>
              <w:sz w:val="22"/>
              <w:lang w:eastAsia="tr-TR"/>
            </w:rPr>
          </w:pPr>
          <w:hyperlink w:anchor="_Toc144907153" w:history="1">
            <w:r w:rsidR="00896B2C" w:rsidRPr="001F7238">
              <w:rPr>
                <w:rStyle w:val="Kpr"/>
                <w:noProof/>
                <w:lang w:val="en-US"/>
              </w:rPr>
              <w:t>3.2.5 Pollution</w:t>
            </w:r>
            <w:r w:rsidR="00896B2C">
              <w:rPr>
                <w:noProof/>
                <w:webHidden/>
              </w:rPr>
              <w:tab/>
            </w:r>
            <w:r w:rsidR="00896B2C">
              <w:rPr>
                <w:noProof/>
                <w:webHidden/>
              </w:rPr>
              <w:fldChar w:fldCharType="begin"/>
            </w:r>
            <w:r w:rsidR="00896B2C">
              <w:rPr>
                <w:noProof/>
                <w:webHidden/>
              </w:rPr>
              <w:instrText xml:space="preserve"> PAGEREF _Toc144907153 \h </w:instrText>
            </w:r>
            <w:r w:rsidR="00896B2C">
              <w:rPr>
                <w:noProof/>
                <w:webHidden/>
              </w:rPr>
            </w:r>
            <w:r w:rsidR="00896B2C">
              <w:rPr>
                <w:noProof/>
                <w:webHidden/>
              </w:rPr>
              <w:fldChar w:fldCharType="separate"/>
            </w:r>
            <w:r w:rsidR="00896B2C">
              <w:rPr>
                <w:noProof/>
                <w:webHidden/>
              </w:rPr>
              <w:t>14</w:t>
            </w:r>
            <w:r w:rsidR="00896B2C">
              <w:rPr>
                <w:noProof/>
                <w:webHidden/>
              </w:rPr>
              <w:fldChar w:fldCharType="end"/>
            </w:r>
          </w:hyperlink>
        </w:p>
        <w:p w14:paraId="621AFFFD" w14:textId="02EF51A8" w:rsidR="00896B2C" w:rsidRDefault="00D43D0F">
          <w:pPr>
            <w:pStyle w:val="T1"/>
            <w:rPr>
              <w:rFonts w:asciiTheme="minorHAnsi" w:hAnsiTheme="minorHAnsi"/>
              <w:b w:val="0"/>
              <w:caps w:val="0"/>
              <w:sz w:val="22"/>
              <w:lang w:eastAsia="tr-TR"/>
            </w:rPr>
          </w:pPr>
          <w:hyperlink w:anchor="_Toc144907154" w:history="1">
            <w:r w:rsidR="00896B2C" w:rsidRPr="001F7238">
              <w:rPr>
                <w:rStyle w:val="Kpr"/>
              </w:rPr>
              <w:t>CHAPTER FOUR - RESULTS AND CONCLUSIONS</w:t>
            </w:r>
            <w:r w:rsidR="00896B2C">
              <w:rPr>
                <w:webHidden/>
              </w:rPr>
              <w:tab/>
            </w:r>
            <w:r w:rsidR="00896B2C">
              <w:rPr>
                <w:webHidden/>
              </w:rPr>
              <w:fldChar w:fldCharType="begin"/>
            </w:r>
            <w:r w:rsidR="00896B2C">
              <w:rPr>
                <w:webHidden/>
              </w:rPr>
              <w:instrText xml:space="preserve"> PAGEREF _Toc144907154 \h </w:instrText>
            </w:r>
            <w:r w:rsidR="00896B2C">
              <w:rPr>
                <w:webHidden/>
              </w:rPr>
            </w:r>
            <w:r w:rsidR="00896B2C">
              <w:rPr>
                <w:webHidden/>
              </w:rPr>
              <w:fldChar w:fldCharType="separate"/>
            </w:r>
            <w:r w:rsidR="00896B2C">
              <w:rPr>
                <w:webHidden/>
              </w:rPr>
              <w:t>16</w:t>
            </w:r>
            <w:r w:rsidR="00896B2C">
              <w:rPr>
                <w:webHidden/>
              </w:rPr>
              <w:fldChar w:fldCharType="end"/>
            </w:r>
          </w:hyperlink>
        </w:p>
        <w:p w14:paraId="40DB743D" w14:textId="16D870E9" w:rsidR="00896B2C" w:rsidRDefault="00D43D0F">
          <w:pPr>
            <w:pStyle w:val="T1"/>
            <w:rPr>
              <w:rFonts w:asciiTheme="minorHAnsi" w:hAnsiTheme="minorHAnsi"/>
              <w:b w:val="0"/>
              <w:caps w:val="0"/>
              <w:sz w:val="22"/>
              <w:lang w:eastAsia="tr-TR"/>
            </w:rPr>
          </w:pPr>
          <w:hyperlink w:anchor="_Toc144907155" w:history="1">
            <w:r w:rsidR="00896B2C" w:rsidRPr="001F7238">
              <w:rPr>
                <w:rStyle w:val="Kpr"/>
              </w:rPr>
              <w:t>REFERENCES</w:t>
            </w:r>
            <w:r w:rsidR="00896B2C">
              <w:rPr>
                <w:webHidden/>
              </w:rPr>
              <w:tab/>
            </w:r>
            <w:r w:rsidR="00896B2C">
              <w:rPr>
                <w:webHidden/>
              </w:rPr>
              <w:fldChar w:fldCharType="begin"/>
            </w:r>
            <w:r w:rsidR="00896B2C">
              <w:rPr>
                <w:webHidden/>
              </w:rPr>
              <w:instrText xml:space="preserve"> PAGEREF _Toc144907155 \h </w:instrText>
            </w:r>
            <w:r w:rsidR="00896B2C">
              <w:rPr>
                <w:webHidden/>
              </w:rPr>
            </w:r>
            <w:r w:rsidR="00896B2C">
              <w:rPr>
                <w:webHidden/>
              </w:rPr>
              <w:fldChar w:fldCharType="separate"/>
            </w:r>
            <w:r w:rsidR="00896B2C">
              <w:rPr>
                <w:webHidden/>
              </w:rPr>
              <w:t>17</w:t>
            </w:r>
            <w:r w:rsidR="00896B2C">
              <w:rPr>
                <w:webHidden/>
              </w:rPr>
              <w:fldChar w:fldCharType="end"/>
            </w:r>
          </w:hyperlink>
        </w:p>
        <w:p w14:paraId="62EF2794" w14:textId="3E070E25" w:rsidR="00B1582F" w:rsidRPr="006A4D6A" w:rsidRDefault="00281EB3" w:rsidP="00896B2C">
          <w:pPr>
            <w:spacing w:before="0" w:after="0"/>
            <w:ind w:firstLine="0"/>
            <w:rPr>
              <w:rFonts w:cs="Times New Roman"/>
              <w:lang w:val="en-US"/>
            </w:rPr>
          </w:pPr>
          <w:r>
            <w:rPr>
              <w:rFonts w:cs="Times New Roman"/>
              <w:sz w:val="23"/>
              <w:szCs w:val="23"/>
              <w:lang w:val="en-US"/>
            </w:rPr>
            <w:fldChar w:fldCharType="end"/>
          </w:r>
        </w:p>
      </w:sdtContent>
    </w:sdt>
    <w:bookmarkEnd w:id="9" w:displacedByCustomXml="prev"/>
    <w:bookmarkEnd w:id="10" w:displacedByCustomXml="prev"/>
    <w:bookmarkStart w:id="11" w:name="_Toc294692202" w:displacedByCustomXml="prev"/>
    <w:bookmarkStart w:id="12" w:name="_Toc294398577" w:displacedByCustomXml="prev"/>
    <w:p w14:paraId="6DC13040" w14:textId="77777777" w:rsidR="00CC1ECC" w:rsidRDefault="00CC1ECC">
      <w:pPr>
        <w:spacing w:before="0" w:line="276" w:lineRule="auto"/>
        <w:ind w:firstLine="0"/>
        <w:jc w:val="left"/>
        <w:rPr>
          <w:rFonts w:eastAsiaTheme="majorEastAsia" w:cstheme="majorBidi"/>
          <w:b/>
          <w:bCs/>
          <w:szCs w:val="26"/>
          <w:lang w:val="en-US"/>
        </w:rPr>
      </w:pPr>
      <w:r>
        <w:rPr>
          <w:lang w:val="en-US"/>
        </w:rPr>
        <w:br w:type="page"/>
      </w:r>
    </w:p>
    <w:p w14:paraId="6A1384AF" w14:textId="6885BD6F" w:rsidR="002222C5" w:rsidRPr="006A4D6A" w:rsidRDefault="00603192" w:rsidP="001D7A26">
      <w:pPr>
        <w:pStyle w:val="Balk2"/>
        <w:spacing w:before="0" w:after="0"/>
        <w:ind w:firstLine="0"/>
        <w:jc w:val="left"/>
        <w:rPr>
          <w:lang w:val="en-US"/>
        </w:rPr>
      </w:pPr>
      <w:bookmarkStart w:id="13" w:name="_Toc144907139"/>
      <w:r>
        <w:rPr>
          <w:lang w:val="en-US"/>
        </w:rPr>
        <w:lastRenderedPageBreak/>
        <w:t>LIST OF FIGURES</w:t>
      </w:r>
      <w:bookmarkEnd w:id="13"/>
    </w:p>
    <w:p w14:paraId="52DB34CD" w14:textId="77777777" w:rsidR="00EC0594" w:rsidRPr="006A4D6A" w:rsidRDefault="00EC0594" w:rsidP="00EC0594">
      <w:pPr>
        <w:jc w:val="right"/>
        <w:rPr>
          <w:lang w:val="en-US"/>
        </w:rPr>
      </w:pPr>
      <w:r w:rsidRPr="006A4D6A">
        <w:rPr>
          <w:rFonts w:cs="Times New Roman"/>
          <w:b/>
          <w:lang w:val="en-US"/>
        </w:rPr>
        <w:t>Page</w:t>
      </w:r>
    </w:p>
    <w:p w14:paraId="2C8E6D4C" w14:textId="0EDB49C8" w:rsidR="00CF7D98" w:rsidRDefault="00A26565" w:rsidP="00CF7D98">
      <w:pPr>
        <w:pStyle w:val="ekillerTablosu"/>
        <w:tabs>
          <w:tab w:val="right" w:leader="dot" w:pos="8210"/>
        </w:tabs>
        <w:ind w:left="993" w:hanging="993"/>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4906624" w:history="1">
        <w:r w:rsidR="00CF7D98" w:rsidRPr="000D55B0">
          <w:rPr>
            <w:rStyle w:val="Kpr"/>
            <w:noProof/>
            <w:lang w:val="en-US"/>
          </w:rPr>
          <w:t>Figure 1.1 Güzelhisar Basin Location Map</w:t>
        </w:r>
        <w:r w:rsidR="00CF7D98">
          <w:rPr>
            <w:noProof/>
            <w:webHidden/>
          </w:rPr>
          <w:tab/>
        </w:r>
        <w:r w:rsidR="00CF7D98">
          <w:rPr>
            <w:noProof/>
            <w:webHidden/>
          </w:rPr>
          <w:fldChar w:fldCharType="begin"/>
        </w:r>
        <w:r w:rsidR="00CF7D98">
          <w:rPr>
            <w:noProof/>
            <w:webHidden/>
          </w:rPr>
          <w:instrText xml:space="preserve"> PAGEREF _Toc144906624 \h </w:instrText>
        </w:r>
        <w:r w:rsidR="00CF7D98">
          <w:rPr>
            <w:noProof/>
            <w:webHidden/>
          </w:rPr>
        </w:r>
        <w:r w:rsidR="00CF7D98">
          <w:rPr>
            <w:noProof/>
            <w:webHidden/>
          </w:rPr>
          <w:fldChar w:fldCharType="separate"/>
        </w:r>
        <w:r w:rsidR="00CF7D98">
          <w:rPr>
            <w:noProof/>
            <w:webHidden/>
          </w:rPr>
          <w:t>2</w:t>
        </w:r>
        <w:r w:rsidR="00CF7D98">
          <w:rPr>
            <w:noProof/>
            <w:webHidden/>
          </w:rPr>
          <w:fldChar w:fldCharType="end"/>
        </w:r>
      </w:hyperlink>
    </w:p>
    <w:p w14:paraId="6F03C3DD" w14:textId="32A0B93A"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25" w:history="1">
        <w:r w:rsidR="00CF7D98" w:rsidRPr="000D55B0">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CF7D98">
          <w:rPr>
            <w:noProof/>
            <w:webHidden/>
          </w:rPr>
          <w:tab/>
        </w:r>
        <w:r w:rsidR="00CF7D98">
          <w:rPr>
            <w:noProof/>
            <w:webHidden/>
          </w:rPr>
          <w:fldChar w:fldCharType="begin"/>
        </w:r>
        <w:r w:rsidR="00CF7D98">
          <w:rPr>
            <w:noProof/>
            <w:webHidden/>
          </w:rPr>
          <w:instrText xml:space="preserve"> PAGEREF _Toc144906625 \h </w:instrText>
        </w:r>
        <w:r w:rsidR="00CF7D98">
          <w:rPr>
            <w:noProof/>
            <w:webHidden/>
          </w:rPr>
        </w:r>
        <w:r w:rsidR="00CF7D98">
          <w:rPr>
            <w:noProof/>
            <w:webHidden/>
          </w:rPr>
          <w:fldChar w:fldCharType="separate"/>
        </w:r>
        <w:r w:rsidR="00CF7D98">
          <w:rPr>
            <w:noProof/>
            <w:webHidden/>
          </w:rPr>
          <w:t>6</w:t>
        </w:r>
        <w:r w:rsidR="00CF7D98">
          <w:rPr>
            <w:noProof/>
            <w:webHidden/>
          </w:rPr>
          <w:fldChar w:fldCharType="end"/>
        </w:r>
      </w:hyperlink>
    </w:p>
    <w:p w14:paraId="7E7DEB85" w14:textId="28B0172A"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26" w:history="1">
        <w:r w:rsidR="00CF7D98" w:rsidRPr="000D55B0">
          <w:rPr>
            <w:rStyle w:val="Kpr"/>
            <w:noProof/>
            <w:lang w:val="en-US"/>
          </w:rPr>
          <w:t>Figure 3.2 Güzelhisar Basin Elevation Map</w:t>
        </w:r>
        <w:r w:rsidR="00CF7D98">
          <w:rPr>
            <w:noProof/>
            <w:webHidden/>
          </w:rPr>
          <w:tab/>
        </w:r>
        <w:r w:rsidR="00CF7D98">
          <w:rPr>
            <w:noProof/>
            <w:webHidden/>
          </w:rPr>
          <w:fldChar w:fldCharType="begin"/>
        </w:r>
        <w:r w:rsidR="00CF7D98">
          <w:rPr>
            <w:noProof/>
            <w:webHidden/>
          </w:rPr>
          <w:instrText xml:space="preserve"> PAGEREF _Toc144906626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3FC13F6F" w14:textId="5561F997"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27" w:history="1">
        <w:r w:rsidR="00CF7D98" w:rsidRPr="000D55B0">
          <w:rPr>
            <w:rStyle w:val="Kpr"/>
            <w:noProof/>
            <w:lang w:val="en-US"/>
          </w:rPr>
          <w:t>Figure 3.3 Güzelhisar Basin Flow Direction Map</w:t>
        </w:r>
        <w:r w:rsidR="00CF7D98">
          <w:rPr>
            <w:noProof/>
            <w:webHidden/>
          </w:rPr>
          <w:tab/>
        </w:r>
        <w:r w:rsidR="00CF7D98">
          <w:rPr>
            <w:noProof/>
            <w:webHidden/>
          </w:rPr>
          <w:fldChar w:fldCharType="begin"/>
        </w:r>
        <w:r w:rsidR="00CF7D98">
          <w:rPr>
            <w:noProof/>
            <w:webHidden/>
          </w:rPr>
          <w:instrText xml:space="preserve"> PAGEREF _Toc144906627 \h </w:instrText>
        </w:r>
        <w:r w:rsidR="00CF7D98">
          <w:rPr>
            <w:noProof/>
            <w:webHidden/>
          </w:rPr>
        </w:r>
        <w:r w:rsidR="00CF7D98">
          <w:rPr>
            <w:noProof/>
            <w:webHidden/>
          </w:rPr>
          <w:fldChar w:fldCharType="separate"/>
        </w:r>
        <w:r w:rsidR="00CF7D98">
          <w:rPr>
            <w:noProof/>
            <w:webHidden/>
          </w:rPr>
          <w:t>7</w:t>
        </w:r>
        <w:r w:rsidR="00CF7D98">
          <w:rPr>
            <w:noProof/>
            <w:webHidden/>
          </w:rPr>
          <w:fldChar w:fldCharType="end"/>
        </w:r>
      </w:hyperlink>
    </w:p>
    <w:p w14:paraId="73AB5160" w14:textId="4590BAEA"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28" w:history="1">
        <w:r w:rsidR="00CF7D98" w:rsidRPr="000D55B0">
          <w:rPr>
            <w:rStyle w:val="Kpr"/>
            <w:noProof/>
            <w:lang w:val="en-US"/>
          </w:rPr>
          <w:t>Figure 3.4 Güzelhisar Basin Aspect Map</w:t>
        </w:r>
        <w:r w:rsidR="00CF7D98">
          <w:rPr>
            <w:noProof/>
            <w:webHidden/>
          </w:rPr>
          <w:tab/>
        </w:r>
        <w:r w:rsidR="00CF7D98">
          <w:rPr>
            <w:noProof/>
            <w:webHidden/>
          </w:rPr>
          <w:fldChar w:fldCharType="begin"/>
        </w:r>
        <w:r w:rsidR="00CF7D98">
          <w:rPr>
            <w:noProof/>
            <w:webHidden/>
          </w:rPr>
          <w:instrText xml:space="preserve"> PAGEREF _Toc144906628 \h </w:instrText>
        </w:r>
        <w:r w:rsidR="00CF7D98">
          <w:rPr>
            <w:noProof/>
            <w:webHidden/>
          </w:rPr>
        </w:r>
        <w:r w:rsidR="00CF7D98">
          <w:rPr>
            <w:noProof/>
            <w:webHidden/>
          </w:rPr>
          <w:fldChar w:fldCharType="separate"/>
        </w:r>
        <w:r w:rsidR="00CF7D98">
          <w:rPr>
            <w:noProof/>
            <w:webHidden/>
          </w:rPr>
          <w:t>8</w:t>
        </w:r>
        <w:r w:rsidR="00CF7D98">
          <w:rPr>
            <w:noProof/>
            <w:webHidden/>
          </w:rPr>
          <w:fldChar w:fldCharType="end"/>
        </w:r>
      </w:hyperlink>
    </w:p>
    <w:p w14:paraId="0E5DB7BB" w14:textId="408462F8"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29" w:history="1">
        <w:r w:rsidR="00CF7D98" w:rsidRPr="000D55B0">
          <w:rPr>
            <w:rStyle w:val="Kpr"/>
            <w:noProof/>
            <w:lang w:val="en-US"/>
          </w:rPr>
          <w:t>Figure 3.5 Güzelhisar Basin Settlement Map</w:t>
        </w:r>
        <w:r w:rsidR="00CF7D98">
          <w:rPr>
            <w:noProof/>
            <w:webHidden/>
          </w:rPr>
          <w:tab/>
        </w:r>
        <w:r w:rsidR="00CF7D98">
          <w:rPr>
            <w:noProof/>
            <w:webHidden/>
          </w:rPr>
          <w:fldChar w:fldCharType="begin"/>
        </w:r>
        <w:r w:rsidR="00CF7D98">
          <w:rPr>
            <w:noProof/>
            <w:webHidden/>
          </w:rPr>
          <w:instrText xml:space="preserve"> PAGEREF _Toc144906629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3C5E2B1E" w14:textId="6913E4F5"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0" w:history="1">
        <w:r w:rsidR="00CF7D98" w:rsidRPr="000D55B0">
          <w:rPr>
            <w:rStyle w:val="Kpr"/>
            <w:noProof/>
            <w:lang w:val="en-US"/>
          </w:rPr>
          <w:t>Figure 3.6 Güzelhisar Basin Population Map of 2021</w:t>
        </w:r>
        <w:r w:rsidR="00CF7D98">
          <w:rPr>
            <w:noProof/>
            <w:webHidden/>
          </w:rPr>
          <w:tab/>
        </w:r>
        <w:r w:rsidR="00CF7D98">
          <w:rPr>
            <w:noProof/>
            <w:webHidden/>
          </w:rPr>
          <w:fldChar w:fldCharType="begin"/>
        </w:r>
        <w:r w:rsidR="00CF7D98">
          <w:rPr>
            <w:noProof/>
            <w:webHidden/>
          </w:rPr>
          <w:instrText xml:space="preserve"> PAGEREF _Toc144906630 \h </w:instrText>
        </w:r>
        <w:r w:rsidR="00CF7D98">
          <w:rPr>
            <w:noProof/>
            <w:webHidden/>
          </w:rPr>
        </w:r>
        <w:r w:rsidR="00CF7D98">
          <w:rPr>
            <w:noProof/>
            <w:webHidden/>
          </w:rPr>
          <w:fldChar w:fldCharType="separate"/>
        </w:r>
        <w:r w:rsidR="00CF7D98">
          <w:rPr>
            <w:noProof/>
            <w:webHidden/>
          </w:rPr>
          <w:t>9</w:t>
        </w:r>
        <w:r w:rsidR="00CF7D98">
          <w:rPr>
            <w:noProof/>
            <w:webHidden/>
          </w:rPr>
          <w:fldChar w:fldCharType="end"/>
        </w:r>
      </w:hyperlink>
    </w:p>
    <w:p w14:paraId="03A901DB" w14:textId="3E8DD210"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1" w:history="1">
        <w:r w:rsidR="00CF7D98" w:rsidRPr="000D55B0">
          <w:rPr>
            <w:rStyle w:val="Kpr"/>
            <w:noProof/>
            <w:lang w:val="en-US"/>
          </w:rPr>
          <w:t>Figure</w:t>
        </w:r>
        <w:r w:rsidR="00CF7D98" w:rsidRPr="000D55B0">
          <w:rPr>
            <w:rStyle w:val="Kpr"/>
            <w:noProof/>
            <w:lang w:val="de-DE"/>
          </w:rPr>
          <w:t xml:space="preserve"> 3.7 Güzelhisar Basin Strahler Map</w:t>
        </w:r>
        <w:r w:rsidR="00CF7D98">
          <w:rPr>
            <w:noProof/>
            <w:webHidden/>
          </w:rPr>
          <w:tab/>
        </w:r>
        <w:r w:rsidR="00CF7D98">
          <w:rPr>
            <w:noProof/>
            <w:webHidden/>
          </w:rPr>
          <w:fldChar w:fldCharType="begin"/>
        </w:r>
        <w:r w:rsidR="00CF7D98">
          <w:rPr>
            <w:noProof/>
            <w:webHidden/>
          </w:rPr>
          <w:instrText xml:space="preserve"> PAGEREF _Toc144906631 \h </w:instrText>
        </w:r>
        <w:r w:rsidR="00CF7D98">
          <w:rPr>
            <w:noProof/>
            <w:webHidden/>
          </w:rPr>
        </w:r>
        <w:r w:rsidR="00CF7D98">
          <w:rPr>
            <w:noProof/>
            <w:webHidden/>
          </w:rPr>
          <w:fldChar w:fldCharType="separate"/>
        </w:r>
        <w:r w:rsidR="00CF7D98">
          <w:rPr>
            <w:noProof/>
            <w:webHidden/>
          </w:rPr>
          <w:t>11</w:t>
        </w:r>
        <w:r w:rsidR="00CF7D98">
          <w:rPr>
            <w:noProof/>
            <w:webHidden/>
          </w:rPr>
          <w:fldChar w:fldCharType="end"/>
        </w:r>
      </w:hyperlink>
    </w:p>
    <w:p w14:paraId="05B8EDE0" w14:textId="2B0AFE06"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2" w:history="1">
        <w:r w:rsidR="00CF7D98" w:rsidRPr="000D55B0">
          <w:rPr>
            <w:rStyle w:val="Kpr"/>
            <w:noProof/>
            <w:lang w:val="en-US"/>
          </w:rPr>
          <w:t>Figure 3.8 Güzelhisar Basin Observation Points and Their Basins Map</w:t>
        </w:r>
        <w:r w:rsidR="00CF7D98">
          <w:rPr>
            <w:noProof/>
            <w:webHidden/>
          </w:rPr>
          <w:tab/>
        </w:r>
        <w:r w:rsidR="00CF7D98">
          <w:rPr>
            <w:noProof/>
            <w:webHidden/>
          </w:rPr>
          <w:fldChar w:fldCharType="begin"/>
        </w:r>
        <w:r w:rsidR="00CF7D98">
          <w:rPr>
            <w:noProof/>
            <w:webHidden/>
          </w:rPr>
          <w:instrText xml:space="preserve"> PAGEREF _Toc144906632 \h </w:instrText>
        </w:r>
        <w:r w:rsidR="00CF7D98">
          <w:rPr>
            <w:noProof/>
            <w:webHidden/>
          </w:rPr>
        </w:r>
        <w:r w:rsidR="00CF7D98">
          <w:rPr>
            <w:noProof/>
            <w:webHidden/>
          </w:rPr>
          <w:fldChar w:fldCharType="separate"/>
        </w:r>
        <w:r w:rsidR="00CF7D98">
          <w:rPr>
            <w:noProof/>
            <w:webHidden/>
          </w:rPr>
          <w:t>12</w:t>
        </w:r>
        <w:r w:rsidR="00CF7D98">
          <w:rPr>
            <w:noProof/>
            <w:webHidden/>
          </w:rPr>
          <w:fldChar w:fldCharType="end"/>
        </w:r>
      </w:hyperlink>
    </w:p>
    <w:p w14:paraId="228A7083" w14:textId="0B7CDA12"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3" w:history="1">
        <w:r w:rsidR="00CF7D98" w:rsidRPr="000D55B0">
          <w:rPr>
            <w:rStyle w:val="Kpr"/>
            <w:noProof/>
            <w:lang w:val="en-US"/>
          </w:rPr>
          <w:t>Figure 3.9 Güzelhisar Basin Map of Observation Points</w:t>
        </w:r>
        <w:r w:rsidR="00CF7D98">
          <w:rPr>
            <w:noProof/>
            <w:webHidden/>
          </w:rPr>
          <w:tab/>
        </w:r>
        <w:r w:rsidR="00CF7D98">
          <w:rPr>
            <w:noProof/>
            <w:webHidden/>
          </w:rPr>
          <w:fldChar w:fldCharType="begin"/>
        </w:r>
        <w:r w:rsidR="00CF7D98">
          <w:rPr>
            <w:noProof/>
            <w:webHidden/>
          </w:rPr>
          <w:instrText xml:space="preserve"> PAGEREF _Toc144906633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340B05AB" w14:textId="1C34E64D"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4" w:history="1">
        <w:r w:rsidR="00CF7D98" w:rsidRPr="000D55B0">
          <w:rPr>
            <w:rStyle w:val="Kpr"/>
            <w:noProof/>
            <w:lang w:val="en-US"/>
          </w:rPr>
          <w:t>Figure 3.10 Güzelhisar Basin Analysis of Snap</w:t>
        </w:r>
        <w:r w:rsidR="00CF7D98">
          <w:rPr>
            <w:noProof/>
            <w:webHidden/>
          </w:rPr>
          <w:tab/>
        </w:r>
        <w:r w:rsidR="00CF7D98">
          <w:rPr>
            <w:noProof/>
            <w:webHidden/>
          </w:rPr>
          <w:fldChar w:fldCharType="begin"/>
        </w:r>
        <w:r w:rsidR="00CF7D98">
          <w:rPr>
            <w:noProof/>
            <w:webHidden/>
          </w:rPr>
          <w:instrText xml:space="preserve"> PAGEREF _Toc144906634 \h </w:instrText>
        </w:r>
        <w:r w:rsidR="00CF7D98">
          <w:rPr>
            <w:noProof/>
            <w:webHidden/>
          </w:rPr>
        </w:r>
        <w:r w:rsidR="00CF7D98">
          <w:rPr>
            <w:noProof/>
            <w:webHidden/>
          </w:rPr>
          <w:fldChar w:fldCharType="separate"/>
        </w:r>
        <w:r w:rsidR="00CF7D98">
          <w:rPr>
            <w:noProof/>
            <w:webHidden/>
          </w:rPr>
          <w:t>13</w:t>
        </w:r>
        <w:r w:rsidR="00CF7D98">
          <w:rPr>
            <w:noProof/>
            <w:webHidden/>
          </w:rPr>
          <w:fldChar w:fldCharType="end"/>
        </w:r>
      </w:hyperlink>
    </w:p>
    <w:p w14:paraId="25E52DD1" w14:textId="191DA8D8"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5" w:history="1">
        <w:r w:rsidR="00CF7D98" w:rsidRPr="000D55B0">
          <w:rPr>
            <w:rStyle w:val="Kpr"/>
            <w:noProof/>
            <w:lang w:val="en-US"/>
          </w:rPr>
          <w:t>Figure 3.11 Güzelhisar Basin Map of Polluted Points</w:t>
        </w:r>
        <w:r w:rsidR="00CF7D98">
          <w:rPr>
            <w:noProof/>
            <w:webHidden/>
          </w:rPr>
          <w:tab/>
        </w:r>
        <w:r w:rsidR="00CF7D98">
          <w:rPr>
            <w:noProof/>
            <w:webHidden/>
          </w:rPr>
          <w:fldChar w:fldCharType="begin"/>
        </w:r>
        <w:r w:rsidR="00CF7D98">
          <w:rPr>
            <w:noProof/>
            <w:webHidden/>
          </w:rPr>
          <w:instrText xml:space="preserve"> PAGEREF _Toc144906635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641B6358" w14:textId="7DAE4A2E"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6" w:history="1">
        <w:r w:rsidR="00CF7D98" w:rsidRPr="000D55B0">
          <w:rPr>
            <w:rStyle w:val="Kpr"/>
            <w:noProof/>
            <w:lang w:val="en-US"/>
          </w:rPr>
          <w:t>Figure 3.12 Güzelhisar Basin Map of CORINE 2018 Data</w:t>
        </w:r>
        <w:r w:rsidR="00CF7D98">
          <w:rPr>
            <w:noProof/>
            <w:webHidden/>
          </w:rPr>
          <w:tab/>
        </w:r>
        <w:r w:rsidR="00CF7D98">
          <w:rPr>
            <w:noProof/>
            <w:webHidden/>
          </w:rPr>
          <w:fldChar w:fldCharType="begin"/>
        </w:r>
        <w:r w:rsidR="00CF7D98">
          <w:rPr>
            <w:noProof/>
            <w:webHidden/>
          </w:rPr>
          <w:instrText xml:space="preserve"> PAGEREF _Toc144906636 \h </w:instrText>
        </w:r>
        <w:r w:rsidR="00CF7D98">
          <w:rPr>
            <w:noProof/>
            <w:webHidden/>
          </w:rPr>
        </w:r>
        <w:r w:rsidR="00CF7D98">
          <w:rPr>
            <w:noProof/>
            <w:webHidden/>
          </w:rPr>
          <w:fldChar w:fldCharType="separate"/>
        </w:r>
        <w:r w:rsidR="00CF7D98">
          <w:rPr>
            <w:noProof/>
            <w:webHidden/>
          </w:rPr>
          <w:t>14</w:t>
        </w:r>
        <w:r w:rsidR="00CF7D98">
          <w:rPr>
            <w:noProof/>
            <w:webHidden/>
          </w:rPr>
          <w:fldChar w:fldCharType="end"/>
        </w:r>
      </w:hyperlink>
    </w:p>
    <w:p w14:paraId="09BF1E8F" w14:textId="1E27244D" w:rsidR="00CF7D98" w:rsidRDefault="00D43D0F" w:rsidP="00CF7D98">
      <w:pPr>
        <w:pStyle w:val="ekillerTablosu"/>
        <w:tabs>
          <w:tab w:val="right" w:leader="dot" w:pos="8210"/>
        </w:tabs>
        <w:ind w:left="993" w:hanging="993"/>
        <w:rPr>
          <w:rFonts w:asciiTheme="minorHAnsi" w:hAnsiTheme="minorHAnsi"/>
          <w:noProof/>
          <w:sz w:val="22"/>
          <w:lang w:eastAsia="tr-TR"/>
        </w:rPr>
      </w:pPr>
      <w:hyperlink w:anchor="_Toc144906637" w:history="1">
        <w:r w:rsidR="00CF7D98" w:rsidRPr="000D55B0">
          <w:rPr>
            <w:rStyle w:val="Kpr"/>
            <w:noProof/>
            <w:lang w:val="en-US"/>
          </w:rPr>
          <w:t>Figure 3.13 Güzelhisar Basin Map of Other Polluted Areas</w:t>
        </w:r>
        <w:r w:rsidR="00CF7D98">
          <w:rPr>
            <w:noProof/>
            <w:webHidden/>
          </w:rPr>
          <w:tab/>
        </w:r>
        <w:r w:rsidR="00CF7D98">
          <w:rPr>
            <w:noProof/>
            <w:webHidden/>
          </w:rPr>
          <w:fldChar w:fldCharType="begin"/>
        </w:r>
        <w:r w:rsidR="00CF7D98">
          <w:rPr>
            <w:noProof/>
            <w:webHidden/>
          </w:rPr>
          <w:instrText xml:space="preserve"> PAGEREF _Toc144906637 \h </w:instrText>
        </w:r>
        <w:r w:rsidR="00CF7D98">
          <w:rPr>
            <w:noProof/>
            <w:webHidden/>
          </w:rPr>
        </w:r>
        <w:r w:rsidR="00CF7D98">
          <w:rPr>
            <w:noProof/>
            <w:webHidden/>
          </w:rPr>
          <w:fldChar w:fldCharType="separate"/>
        </w:r>
        <w:r w:rsidR="00CF7D98">
          <w:rPr>
            <w:noProof/>
            <w:webHidden/>
          </w:rPr>
          <w:t>15</w:t>
        </w:r>
        <w:r w:rsidR="00CF7D98">
          <w:rPr>
            <w:noProof/>
            <w:webHidden/>
          </w:rPr>
          <w:fldChar w:fldCharType="end"/>
        </w:r>
      </w:hyperlink>
    </w:p>
    <w:p w14:paraId="3699ED4C" w14:textId="04040388" w:rsidR="00CC1ECC" w:rsidRDefault="00A26565" w:rsidP="00CF7D98">
      <w:pPr>
        <w:ind w:left="993" w:hanging="993"/>
        <w:rPr>
          <w:lang w:val="en-US"/>
        </w:rPr>
      </w:pPr>
      <w:r w:rsidRPr="006A4D6A">
        <w:rPr>
          <w:lang w:val="en-US"/>
        </w:rPr>
        <w:fldChar w:fldCharType="end"/>
      </w:r>
    </w:p>
    <w:p w14:paraId="6263C4B9" w14:textId="77777777" w:rsidR="00CC1ECC" w:rsidRDefault="00CC1ECC">
      <w:pPr>
        <w:spacing w:before="0" w:line="276" w:lineRule="auto"/>
        <w:ind w:firstLine="0"/>
        <w:jc w:val="left"/>
        <w:rPr>
          <w:lang w:val="en-US"/>
        </w:rPr>
      </w:pPr>
      <w:r>
        <w:rPr>
          <w:lang w:val="en-US"/>
        </w:rPr>
        <w:br w:type="page"/>
      </w:r>
    </w:p>
    <w:p w14:paraId="586DF885" w14:textId="4A315A58" w:rsidR="003C26CF" w:rsidRPr="006A4D6A" w:rsidRDefault="00A1714B" w:rsidP="00CF7D98">
      <w:pPr>
        <w:pStyle w:val="Balk2"/>
        <w:ind w:firstLine="0"/>
        <w:jc w:val="left"/>
        <w:rPr>
          <w:lang w:val="en-US"/>
        </w:rPr>
      </w:pPr>
      <w:bookmarkStart w:id="14" w:name="_Toc144907140"/>
      <w:r>
        <w:rPr>
          <w:lang w:val="en-US"/>
        </w:rPr>
        <w:lastRenderedPageBreak/>
        <w:t>L</w:t>
      </w:r>
      <w:r w:rsidR="00281EB3">
        <w:rPr>
          <w:lang w:val="en-US"/>
        </w:rPr>
        <w:t>I</w:t>
      </w:r>
      <w:r>
        <w:rPr>
          <w:lang w:val="en-US"/>
        </w:rPr>
        <w:t>ST</w:t>
      </w:r>
      <w:r w:rsidR="00281EB3">
        <w:rPr>
          <w:lang w:val="en-US"/>
        </w:rPr>
        <w:t xml:space="preserve"> </w:t>
      </w:r>
      <w:r w:rsidR="00603192">
        <w:rPr>
          <w:lang w:val="en-US"/>
        </w:rPr>
        <w:t>OF TABLES</w:t>
      </w:r>
      <w:bookmarkEnd w:id="14"/>
    </w:p>
    <w:p w14:paraId="2551850D" w14:textId="77777777" w:rsidR="00EC0594" w:rsidRPr="006A4D6A" w:rsidRDefault="00EC0594" w:rsidP="00EC0594">
      <w:pPr>
        <w:jc w:val="right"/>
        <w:rPr>
          <w:lang w:val="en-US"/>
        </w:rPr>
      </w:pPr>
      <w:r w:rsidRPr="006A4D6A">
        <w:rPr>
          <w:rFonts w:cs="Times New Roman"/>
          <w:b/>
          <w:lang w:val="en-US"/>
        </w:rPr>
        <w:t>Page</w:t>
      </w:r>
    </w:p>
    <w:p w14:paraId="428A1ED3" w14:textId="144A8ECA" w:rsidR="00B40BB2" w:rsidRDefault="00A26565" w:rsidP="00B40BB2">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4811" w:history="1">
        <w:r w:rsidR="00B40BB2" w:rsidRPr="00FD5F0B">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B40BB2">
          <w:rPr>
            <w:noProof/>
            <w:webHidden/>
          </w:rPr>
          <w:tab/>
        </w:r>
        <w:r w:rsidR="00B40BB2">
          <w:rPr>
            <w:noProof/>
            <w:webHidden/>
          </w:rPr>
          <w:fldChar w:fldCharType="begin"/>
        </w:r>
        <w:r w:rsidR="00B40BB2">
          <w:rPr>
            <w:noProof/>
            <w:webHidden/>
          </w:rPr>
          <w:instrText xml:space="preserve"> PAGEREF _Toc141184811 \h </w:instrText>
        </w:r>
        <w:r w:rsidR="00B40BB2">
          <w:rPr>
            <w:noProof/>
            <w:webHidden/>
          </w:rPr>
        </w:r>
        <w:r w:rsidR="00B40BB2">
          <w:rPr>
            <w:noProof/>
            <w:webHidden/>
          </w:rPr>
          <w:fldChar w:fldCharType="separate"/>
        </w:r>
        <w:r w:rsidR="00B40BB2">
          <w:rPr>
            <w:noProof/>
            <w:webHidden/>
          </w:rPr>
          <w:t>10</w:t>
        </w:r>
        <w:r w:rsidR="00B40BB2">
          <w:rPr>
            <w:noProof/>
            <w:webHidden/>
          </w:rPr>
          <w:fldChar w:fldCharType="end"/>
        </w:r>
      </w:hyperlink>
    </w:p>
    <w:p w14:paraId="1A3C9CC1" w14:textId="47CD6263"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362BD3">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31A597F9" w:rsidR="00325627" w:rsidRDefault="00603192" w:rsidP="00A1714B">
      <w:pPr>
        <w:pStyle w:val="Balk1"/>
        <w:numPr>
          <w:ilvl w:val="0"/>
          <w:numId w:val="0"/>
        </w:numPr>
      </w:pPr>
      <w:bookmarkStart w:id="15" w:name="_Toc398280201"/>
      <w:bookmarkStart w:id="16" w:name="_Toc398284227"/>
      <w:bookmarkStart w:id="17" w:name="_Toc418564806"/>
      <w:bookmarkStart w:id="18" w:name="_Toc144907141"/>
      <w:bookmarkEnd w:id="12"/>
      <w:bookmarkEnd w:id="11"/>
      <w:r>
        <w:lastRenderedPageBreak/>
        <w:t>chapter one</w:t>
      </w:r>
      <w:r w:rsidR="002642AD" w:rsidRPr="006A4D6A">
        <w:br/>
      </w:r>
      <w:sdt>
        <w:sdtPr>
          <w:id w:val="-97180536"/>
          <w:placeholder>
            <w:docPart w:val="95F9AB1A7C094810B2A4DE1A9FBB569F"/>
          </w:placeholder>
          <w:showingPlcHdr/>
        </w:sdtPr>
        <w:sdtEndPr/>
        <w:sdtContent>
          <w:r w:rsidR="00E24C7D">
            <w:rPr>
              <w:color w:val="FFFFFF" w:themeColor="background1"/>
            </w:rPr>
            <w:t>-</w:t>
          </w:r>
        </w:sdtContent>
      </w:sdt>
      <w:r w:rsidR="00E24C7D">
        <w:t xml:space="preserve"> </w:t>
      </w:r>
      <w:r>
        <w:t>ıntroductıon</w:t>
      </w:r>
      <w:bookmarkEnd w:id="15"/>
      <w:bookmarkEnd w:id="16"/>
      <w:bookmarkEnd w:id="17"/>
      <w:bookmarkEnd w:id="18"/>
    </w:p>
    <w:p w14:paraId="383F76FA" w14:textId="10011BF2" w:rsidR="00AC66E6" w:rsidRPr="006A4D6A" w:rsidRDefault="00603192" w:rsidP="00AC66E6">
      <w:pPr>
        <w:pStyle w:val="Balk3"/>
        <w:rPr>
          <w:lang w:val="en-US"/>
        </w:rPr>
      </w:pPr>
      <w:bookmarkStart w:id="19" w:name="_Toc144907142"/>
      <w:r>
        <w:rPr>
          <w:lang w:val="en-US"/>
        </w:rPr>
        <w:t>Study Area</w:t>
      </w:r>
      <w:bookmarkEnd w:id="19"/>
    </w:p>
    <w:p w14:paraId="0100CFC3" w14:textId="77777777" w:rsidR="00603192" w:rsidRPr="00603192" w:rsidRDefault="00603192" w:rsidP="00603192">
      <w:pPr>
        <w:spacing w:before="240" w:after="240"/>
        <w:rPr>
          <w:rFonts w:cs="Times New Roman"/>
        </w:rPr>
      </w:pPr>
      <w:r w:rsidRPr="00603192">
        <w:rPr>
          <w:rFonts w:cs="Times New Roman"/>
          <w:lang w:val="en"/>
        </w:rPr>
        <w:t>The name of the study area is Güzelhisar basin and it covers the north of İzmir Province and the west of Manisa Province in Turkey. The basin includes Aliağa, Menemen, Kınık and Bergama districts of İzmir and Yunusemre districts of Manisa (Figure 1.1).</w:t>
      </w:r>
    </w:p>
    <w:p w14:paraId="7AC4FD4A" w14:textId="355326D4" w:rsidR="004B3622" w:rsidRPr="006A4D6A" w:rsidRDefault="00984229" w:rsidP="004B3622">
      <w:pPr>
        <w:spacing w:before="240" w:after="240"/>
        <w:rPr>
          <w:rFonts w:cs="Times New Roman"/>
          <w:lang w:val="en-US"/>
        </w:rPr>
      </w:pPr>
      <w:r w:rsidRPr="006A4D6A">
        <w:rPr>
          <w:rFonts w:cs="Times New Roman"/>
          <w:lang w:val="en-US"/>
        </w:rPr>
        <w:t>Güzelhisar Havzası’nın Türkiye’deki hidrolojik sınırlarına bakıldığında Kuzey Ege Havzası’nın en güneyindeki alt havzadır. Havzanın alanı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Türkiye’deki 1/25000 ölçekli bölümlendirilmiş pafta indeksine göre K17-b3, K18-a1, K18-a2, K18-a3, K18-a4, K18-b1, K18-b2, K18-b3, K18-b4, K18-c1, K18-d1, K18-d2</w:t>
      </w:r>
      <w:r w:rsidR="004B3622" w:rsidRPr="006A4D6A">
        <w:rPr>
          <w:rFonts w:cs="Times New Roman"/>
          <w:lang w:val="en-US"/>
        </w:rPr>
        <w:t xml:space="preserve"> pafta sınırları içerisindedir. Havzanın çalışma projeksiyonu UTM WGS 84 Z35 olmakla birlikte, bu projeksiyona göre kuzeyde 4311513.317300</w:t>
      </w:r>
      <w:r w:rsidR="00BB2528" w:rsidRPr="006A4D6A">
        <w:rPr>
          <w:rFonts w:cs="Times New Roman"/>
          <w:lang w:val="en-US"/>
        </w:rPr>
        <w:t xml:space="preserve"> ve</w:t>
      </w:r>
      <w:r w:rsidR="004B3622" w:rsidRPr="006A4D6A">
        <w:rPr>
          <w:rFonts w:cs="Times New Roman"/>
          <w:lang w:val="en-US"/>
        </w:rPr>
        <w:t xml:space="preserve"> güneyde 4281313.317300</w:t>
      </w:r>
      <w:r w:rsidR="00BB2528" w:rsidRPr="006A4D6A">
        <w:rPr>
          <w:rFonts w:cs="Times New Roman"/>
          <w:lang w:val="en-US"/>
        </w:rPr>
        <w:t xml:space="preserve"> paralelleri ile</w:t>
      </w:r>
      <w:r w:rsidR="004B3622" w:rsidRPr="006A4D6A">
        <w:rPr>
          <w:rFonts w:cs="Times New Roman"/>
          <w:lang w:val="en-US"/>
        </w:rPr>
        <w:t xml:space="preserve"> batıda 497465.465100 ve doğuda 537265.465100 </w:t>
      </w:r>
      <w:r w:rsidR="00BB2528" w:rsidRPr="006A4D6A">
        <w:rPr>
          <w:rFonts w:cs="Times New Roman"/>
          <w:lang w:val="en-US"/>
        </w:rPr>
        <w:t xml:space="preserve">meridyenleriyle </w:t>
      </w:r>
      <w:r w:rsidR="004B3622" w:rsidRPr="006A4D6A">
        <w:rPr>
          <w:rFonts w:cs="Times New Roman"/>
          <w:lang w:val="en-US"/>
        </w:rPr>
        <w:t>sınırlanan alan içerisindedir.</w:t>
      </w:r>
    </w:p>
    <w:p w14:paraId="5591BD5D" w14:textId="442CDA96" w:rsidR="00253122" w:rsidRPr="006A4D6A" w:rsidRDefault="004B3622" w:rsidP="00AC66E6">
      <w:pPr>
        <w:spacing w:before="240" w:after="240"/>
        <w:rPr>
          <w:rFonts w:cs="Times New Roman"/>
          <w:lang w:val="en-US"/>
        </w:rPr>
      </w:pPr>
      <w:r w:rsidRPr="006A4D6A">
        <w:rPr>
          <w:rFonts w:cs="Times New Roman"/>
          <w:lang w:val="en-US"/>
        </w:rPr>
        <w:t xml:space="preserve">Çalışma alanını oluşturan ana dere olan Güzelhisar </w:t>
      </w:r>
      <w:r w:rsidR="00BB2528" w:rsidRPr="006A4D6A">
        <w:rPr>
          <w:rFonts w:cs="Times New Roman"/>
          <w:lang w:val="en-US"/>
        </w:rPr>
        <w:t xml:space="preserve">Çayı’nın </w:t>
      </w:r>
      <w:r w:rsidRPr="006A4D6A">
        <w:rPr>
          <w:rFonts w:cs="Times New Roman"/>
          <w:lang w:val="en-US"/>
        </w:rPr>
        <w:t>uzunluğu 40.61 km’dir.</w:t>
      </w:r>
      <w:r w:rsidR="00965486" w:rsidRPr="006A4D6A">
        <w:rPr>
          <w:rFonts w:cs="Times New Roman"/>
          <w:lang w:val="en-US"/>
        </w:rPr>
        <w:t xml:space="preserve"> Güzelhisar Çayı, Ege Denizi’ne boşalmaktadır. </w:t>
      </w:r>
      <w:r w:rsidR="00145D9F" w:rsidRPr="006A4D6A">
        <w:rPr>
          <w:rFonts w:cs="Times New Roman"/>
          <w:lang w:val="en-US"/>
        </w:rPr>
        <w:t xml:space="preserve">Havza’nın en önemli yerüstü su kaynağı </w:t>
      </w:r>
      <w:r w:rsidR="00BB2528" w:rsidRPr="006A4D6A">
        <w:rPr>
          <w:rFonts w:cs="Times New Roman"/>
          <w:lang w:val="en-US"/>
        </w:rPr>
        <w:t xml:space="preserve">Güzelhisar Çayı’na yapılmış olan </w:t>
      </w:r>
      <w:r w:rsidR="00145D9F" w:rsidRPr="006A4D6A">
        <w:rPr>
          <w:rFonts w:cs="Times New Roman"/>
          <w:lang w:val="en-US"/>
        </w:rPr>
        <w:t>Güzelhisar Barajı</w:t>
      </w:r>
      <w:r w:rsidR="00BB2528" w:rsidRPr="006A4D6A">
        <w:rPr>
          <w:rFonts w:cs="Times New Roman"/>
          <w:lang w:val="en-US"/>
        </w:rPr>
        <w:t>’dır.</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20"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1" w:name="_Ref99468544"/>
      <w:bookmarkStart w:id="22" w:name="_Toc144906624"/>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1"/>
      <w:r w:rsidR="00922889" w:rsidRPr="006A4D6A">
        <w:rPr>
          <w:lang w:val="en-US"/>
        </w:rPr>
        <w:t xml:space="preserve"> </w:t>
      </w:r>
      <w:bookmarkEnd w:id="20"/>
      <w:r w:rsidR="004B30E5" w:rsidRPr="006A4D6A">
        <w:rPr>
          <w:lang w:val="en-US"/>
        </w:rPr>
        <w:t xml:space="preserve">Güzelhisar </w:t>
      </w:r>
      <w:r w:rsidR="00B47DB0" w:rsidRPr="006A4D6A">
        <w:rPr>
          <w:lang w:val="en-US"/>
        </w:rPr>
        <w:t>Basin</w:t>
      </w:r>
      <w:r w:rsidR="004B30E5" w:rsidRPr="006A4D6A">
        <w:rPr>
          <w:lang w:val="en-US"/>
        </w:rPr>
        <w:t xml:space="preserve"> </w:t>
      </w:r>
      <w:r w:rsidR="00B47DB0" w:rsidRPr="006A4D6A">
        <w:rPr>
          <w:lang w:val="en-US"/>
        </w:rPr>
        <w:t>Location Map</w:t>
      </w:r>
      <w:bookmarkEnd w:id="22"/>
    </w:p>
    <w:p w14:paraId="20E2F6EC" w14:textId="77777777" w:rsidR="000523BD" w:rsidRPr="006A4D6A" w:rsidRDefault="000523BD" w:rsidP="000523BD">
      <w:pPr>
        <w:pStyle w:val="Balk3"/>
        <w:rPr>
          <w:lang w:val="en-US"/>
        </w:rPr>
      </w:pPr>
      <w:bookmarkStart w:id="23" w:name="_Toc126076882"/>
      <w:bookmarkStart w:id="24" w:name="_Toc144907143"/>
      <w:r w:rsidRPr="006A4D6A">
        <w:rPr>
          <w:lang w:val="en-US"/>
        </w:rPr>
        <w:t>Purpose &amp; Scope</w:t>
      </w:r>
      <w:bookmarkEnd w:id="23"/>
      <w:bookmarkEnd w:id="24"/>
    </w:p>
    <w:p w14:paraId="0882B607" w14:textId="5B374112" w:rsidR="00225AC6" w:rsidRPr="006A4D6A" w:rsidRDefault="00225AC6" w:rsidP="00E81A56">
      <w:pPr>
        <w:rPr>
          <w:lang w:val="en-US" w:eastAsia="ja-JP"/>
        </w:rPr>
      </w:pPr>
      <w:r w:rsidRPr="006A4D6A">
        <w:rPr>
          <w:lang w:val="en-US" w:eastAsia="ja-JP"/>
        </w:rPr>
        <w:t xml:space="preserve">Ülkemizde 26 adet stratejik hidrolojik havza belirlenmiştir. </w:t>
      </w:r>
      <w:r w:rsidR="00236820" w:rsidRPr="006A4D6A">
        <w:rPr>
          <w:lang w:val="en-US"/>
        </w:rPr>
        <w:t>G</w:t>
      </w:r>
      <w:r w:rsidR="00236820" w:rsidRPr="006A4D6A">
        <w:rPr>
          <w:lang w:val="en-US" w:eastAsia="ja-JP"/>
        </w:rPr>
        <w:t xml:space="preserve">ünümüzde havza bazında su yönetimi ve su kirliliğinin önlenmesi konularında çok sayıda metodoloji geliştirilmektedir. </w:t>
      </w:r>
      <w:r w:rsidRPr="006A4D6A">
        <w:rPr>
          <w:lang w:val="en-US" w:eastAsia="ja-JP"/>
        </w:rPr>
        <w:t>Ülkemizdeki başlıca su kurumları</w:t>
      </w:r>
      <w:r w:rsidR="00236820" w:rsidRPr="006A4D6A">
        <w:rPr>
          <w:lang w:val="en-US" w:eastAsia="ja-JP"/>
        </w:rPr>
        <w:t>ndan</w:t>
      </w:r>
      <w:r w:rsidRPr="006A4D6A">
        <w:rPr>
          <w:lang w:val="en-US" w:eastAsia="ja-JP"/>
        </w:rPr>
        <w:t xml:space="preserve"> olan Devlet Su İşler</w:t>
      </w:r>
      <w:r w:rsidR="00236820" w:rsidRPr="006A4D6A">
        <w:rPr>
          <w:lang w:val="en-US" w:eastAsia="ja-JP"/>
        </w:rPr>
        <w:t>i (DSİ)</w:t>
      </w:r>
      <w:r w:rsidRPr="006A4D6A">
        <w:rPr>
          <w:lang w:val="en-US" w:eastAsia="ja-JP"/>
        </w:rPr>
        <w:t xml:space="preserve"> ve Su Yönetimi Genel Müdürlüğü</w:t>
      </w:r>
      <w:r w:rsidR="00236820" w:rsidRPr="006A4D6A">
        <w:rPr>
          <w:lang w:val="en-US" w:eastAsia="ja-JP"/>
        </w:rPr>
        <w:t xml:space="preserve"> (SYGM)</w:t>
      </w:r>
      <w:r w:rsidR="00CA236D" w:rsidRPr="006A4D6A">
        <w:rPr>
          <w:lang w:val="en-US" w:eastAsia="ja-JP"/>
        </w:rPr>
        <w:t>, havza bazlı projeler üretmekte ve hayata geçirmektedir.</w:t>
      </w:r>
      <w:r w:rsidR="00E81A56" w:rsidRPr="006A4D6A">
        <w:rPr>
          <w:lang w:val="en-US" w:eastAsia="ja-JP"/>
        </w:rPr>
        <w:t xml:space="preserve"> Yapılan çalışmalarda</w:t>
      </w:r>
      <w:r w:rsidR="00CA236D" w:rsidRPr="006A4D6A">
        <w:rPr>
          <w:lang w:val="en-US" w:eastAsia="ja-JP"/>
        </w:rPr>
        <w:t xml:space="preserve"> yerüstü ve yeraltı sularının durumlarını ortaya </w:t>
      </w:r>
      <w:r w:rsidR="00236820" w:rsidRPr="006A4D6A">
        <w:rPr>
          <w:lang w:val="en-US" w:eastAsia="ja-JP"/>
        </w:rPr>
        <w:t>çıkar</w:t>
      </w:r>
      <w:r w:rsidR="00E81A56" w:rsidRPr="006A4D6A">
        <w:rPr>
          <w:lang w:val="en-US" w:eastAsia="ja-JP"/>
        </w:rPr>
        <w:t>ılmaktadır. K</w:t>
      </w:r>
      <w:r w:rsidR="00CA236D" w:rsidRPr="006A4D6A">
        <w:rPr>
          <w:lang w:val="en-US" w:eastAsia="ja-JP"/>
        </w:rPr>
        <w:t>ir</w:t>
      </w:r>
      <w:r w:rsidR="00236820" w:rsidRPr="006A4D6A">
        <w:rPr>
          <w:lang w:val="en-US" w:eastAsia="ja-JP"/>
        </w:rPr>
        <w:t>letici</w:t>
      </w:r>
      <w:r w:rsidR="00E81A56" w:rsidRPr="006A4D6A">
        <w:rPr>
          <w:lang w:val="en-US" w:eastAsia="ja-JP"/>
        </w:rPr>
        <w:t xml:space="preserve"> </w:t>
      </w:r>
      <w:r w:rsidR="00CA236D" w:rsidRPr="006A4D6A">
        <w:rPr>
          <w:lang w:val="en-US" w:eastAsia="ja-JP"/>
        </w:rPr>
        <w:t>kaynak ilişkisi kura</w:t>
      </w:r>
      <w:r w:rsidR="00E81A56" w:rsidRPr="006A4D6A">
        <w:rPr>
          <w:lang w:val="en-US" w:eastAsia="ja-JP"/>
        </w:rPr>
        <w:t>lar</w:t>
      </w:r>
      <w:r w:rsidR="00CA236D" w:rsidRPr="006A4D6A">
        <w:rPr>
          <w:lang w:val="en-US" w:eastAsia="ja-JP"/>
        </w:rPr>
        <w:t>ak model</w:t>
      </w:r>
      <w:r w:rsidR="00E91842" w:rsidRPr="006A4D6A">
        <w:rPr>
          <w:lang w:val="en-US" w:eastAsia="ja-JP"/>
        </w:rPr>
        <w:t>le</w:t>
      </w:r>
      <w:r w:rsidR="00E81A56" w:rsidRPr="006A4D6A">
        <w:rPr>
          <w:lang w:val="en-US" w:eastAsia="ja-JP"/>
        </w:rPr>
        <w:t>mele</w:t>
      </w:r>
      <w:r w:rsidR="00E91842" w:rsidRPr="006A4D6A">
        <w:rPr>
          <w:lang w:val="en-US" w:eastAsia="ja-JP"/>
        </w:rPr>
        <w:t>r</w:t>
      </w:r>
      <w:r w:rsidR="00CA236D" w:rsidRPr="006A4D6A">
        <w:rPr>
          <w:lang w:val="en-US" w:eastAsia="ja-JP"/>
        </w:rPr>
        <w:t xml:space="preserve"> </w:t>
      </w:r>
      <w:r w:rsidR="00E81A56" w:rsidRPr="006A4D6A">
        <w:rPr>
          <w:lang w:val="en-US" w:eastAsia="ja-JP"/>
        </w:rPr>
        <w:t>ile</w:t>
      </w:r>
      <w:r w:rsidR="00CA236D" w:rsidRPr="006A4D6A">
        <w:rPr>
          <w:lang w:val="en-US" w:eastAsia="ja-JP"/>
        </w:rPr>
        <w:t xml:space="preserve"> tedbirler programı </w:t>
      </w:r>
      <w:r w:rsidR="00E81A56" w:rsidRPr="006A4D6A">
        <w:rPr>
          <w:lang w:val="en-US" w:eastAsia="ja-JP"/>
        </w:rPr>
        <w:t>senaryoları çalıştırılmaktadır.</w:t>
      </w:r>
      <w:r w:rsidR="00CA236D" w:rsidRPr="006A4D6A">
        <w:rPr>
          <w:lang w:val="en-US" w:eastAsia="ja-JP"/>
        </w:rPr>
        <w:t xml:space="preserve"> </w:t>
      </w:r>
      <w:r w:rsidR="00E81A56" w:rsidRPr="006A4D6A">
        <w:rPr>
          <w:lang w:val="en-US" w:eastAsia="ja-JP"/>
        </w:rPr>
        <w:t>Bu sayede g</w:t>
      </w:r>
      <w:r w:rsidR="00E91842" w:rsidRPr="006A4D6A">
        <w:rPr>
          <w:lang w:val="en-US" w:eastAsia="ja-JP"/>
        </w:rPr>
        <w:t xml:space="preserve">elecek projeksiyonları </w:t>
      </w:r>
      <w:r w:rsidR="00E81A56" w:rsidRPr="006A4D6A">
        <w:rPr>
          <w:lang w:val="en-US" w:eastAsia="ja-JP"/>
        </w:rPr>
        <w:t xml:space="preserve">ortaya konulmaktadır. </w:t>
      </w:r>
      <w:r w:rsidR="00E81A56" w:rsidRPr="006A4D6A">
        <w:rPr>
          <w:lang w:val="en-US" w:eastAsia="ja-JP"/>
        </w:rPr>
        <w:lastRenderedPageBreak/>
        <w:t>Bu çalışmalar sonucunda s</w:t>
      </w:r>
      <w:r w:rsidR="00CA236D" w:rsidRPr="006A4D6A">
        <w:rPr>
          <w:lang w:val="en-US" w:eastAsia="ja-JP"/>
        </w:rPr>
        <w:t>uların miktar ve kalite</w:t>
      </w:r>
      <w:r w:rsidR="00E91842" w:rsidRPr="006A4D6A">
        <w:rPr>
          <w:lang w:val="en-US" w:eastAsia="ja-JP"/>
        </w:rPr>
        <w:t xml:space="preserve"> açısından</w:t>
      </w:r>
      <w:r w:rsidR="00CA236D" w:rsidRPr="006A4D6A">
        <w:rPr>
          <w:lang w:val="en-US" w:eastAsia="ja-JP"/>
        </w:rPr>
        <w:t xml:space="preserve"> </w:t>
      </w:r>
      <w:r w:rsidR="00E81A56" w:rsidRPr="006A4D6A">
        <w:rPr>
          <w:lang w:val="en-US" w:eastAsia="ja-JP"/>
        </w:rPr>
        <w:t xml:space="preserve">hangi senaryolarda ve hangi zaman diliminde </w:t>
      </w:r>
      <w:r w:rsidR="00CA236D" w:rsidRPr="006A4D6A">
        <w:rPr>
          <w:lang w:val="en-US" w:eastAsia="ja-JP"/>
        </w:rPr>
        <w:t>iyi duruma ulaş</w:t>
      </w:r>
      <w:r w:rsidR="00E81A56" w:rsidRPr="006A4D6A">
        <w:rPr>
          <w:lang w:val="en-US" w:eastAsia="ja-JP"/>
        </w:rPr>
        <w:t>tığı ortaya çıkarılmaktadır</w:t>
      </w:r>
      <w:r w:rsidR="00CA236D" w:rsidRPr="006A4D6A">
        <w:rPr>
          <w:lang w:val="en-US" w:eastAsia="ja-JP"/>
        </w:rPr>
        <w:t>.</w:t>
      </w:r>
    </w:p>
    <w:p w14:paraId="4B57E31A" w14:textId="77777777" w:rsidR="00CF7D98" w:rsidRDefault="00D55A40" w:rsidP="00AC66E6">
      <w:pPr>
        <w:rPr>
          <w:lang w:val="en-US" w:eastAsia="ja-JP"/>
        </w:rPr>
        <w:sectPr w:rsidR="00CF7D98" w:rsidSect="00242990">
          <w:pgSz w:w="11906" w:h="16838" w:code="9"/>
          <w:pgMar w:top="1701" w:right="1418" w:bottom="1701" w:left="2268" w:header="709" w:footer="709" w:gutter="0"/>
          <w:pgNumType w:start="1"/>
          <w:cols w:space="708"/>
          <w:docGrid w:linePitch="360"/>
        </w:sectPr>
      </w:pPr>
      <w:r w:rsidRPr="006A4D6A">
        <w:rPr>
          <w:lang w:val="en-US" w:eastAsia="ja-JP"/>
        </w:rPr>
        <w:t>Tez k</w:t>
      </w:r>
      <w:r w:rsidR="004F7F07" w:rsidRPr="006A4D6A">
        <w:rPr>
          <w:lang w:val="en-US" w:eastAsia="ja-JP"/>
        </w:rPr>
        <w:t>apsamında Kuzey Ege Havzası içerisinde bulunan Güzelhisar Havzası çalışma alanı olarak seçilmiştir. Kuzey Ege Havzası</w:t>
      </w:r>
      <w:r w:rsidRPr="006A4D6A">
        <w:rPr>
          <w:lang w:val="en-US" w:eastAsia="ja-JP"/>
        </w:rPr>
        <w:t>’nın</w:t>
      </w:r>
      <w:r w:rsidR="004F7F07" w:rsidRPr="006A4D6A">
        <w:rPr>
          <w:lang w:val="en-US" w:eastAsia="ja-JP"/>
        </w:rPr>
        <w:t xml:space="preserve"> Ege Denizi</w:t>
      </w:r>
      <w:r w:rsidRPr="006A4D6A">
        <w:rPr>
          <w:lang w:val="en-US" w:eastAsia="ja-JP"/>
        </w:rPr>
        <w:t>’</w:t>
      </w:r>
      <w:r w:rsidR="004F7F07" w:rsidRPr="006A4D6A">
        <w:rPr>
          <w:lang w:val="en-US" w:eastAsia="ja-JP"/>
        </w:rPr>
        <w:t>ne akışı bulunan 19 nehir kolundan en güneyde</w:t>
      </w:r>
      <w:r w:rsidRPr="006A4D6A">
        <w:rPr>
          <w:lang w:val="en-US" w:eastAsia="ja-JP"/>
        </w:rPr>
        <w:t xml:space="preserve"> bulunan</w:t>
      </w:r>
      <w:r w:rsidR="004F7F07" w:rsidRPr="006A4D6A">
        <w:rPr>
          <w:lang w:val="en-US" w:eastAsia="ja-JP"/>
        </w:rPr>
        <w:t xml:space="preserve"> Güzelhisar Havzası</w:t>
      </w:r>
      <w:r w:rsidR="00F85CF8" w:rsidRPr="006A4D6A">
        <w:rPr>
          <w:lang w:val="en-US" w:eastAsia="ja-JP"/>
        </w:rPr>
        <w:t xml:space="preserve">, çalışma kapsamında noktasal ve yayılı kirlilik yükleri </w:t>
      </w:r>
      <w:r w:rsidRPr="006A4D6A">
        <w:rPr>
          <w:lang w:val="en-US" w:eastAsia="ja-JP"/>
        </w:rPr>
        <w:t>belirlenmiştir</w:t>
      </w:r>
      <w:r w:rsidR="00F85CF8" w:rsidRPr="006A4D6A">
        <w:rPr>
          <w:lang w:val="en-US" w:eastAsia="ja-JP"/>
        </w:rPr>
        <w:t>. Bu kirlilik yükleri</w:t>
      </w:r>
      <w:r w:rsidRPr="006A4D6A">
        <w:rPr>
          <w:lang w:val="en-US" w:eastAsia="ja-JP"/>
        </w:rPr>
        <w:t xml:space="preserve">nin ortaya çıkardığı TN (Toplam Azot), TP (Toplam Fosfor), KOİ (Kimyasal Oksijen İhtiyacı) ve AKM (Askıda Katı Madde) verileri mekansal olarak </w:t>
      </w:r>
      <w:r w:rsidR="00FA74FA" w:rsidRPr="006A4D6A">
        <w:rPr>
          <w:lang w:val="en-US" w:eastAsia="ja-JP"/>
        </w:rPr>
        <w:t>derlenmiştir.</w:t>
      </w:r>
      <w:r w:rsidRPr="006A4D6A">
        <w:rPr>
          <w:lang w:val="en-US" w:eastAsia="ja-JP"/>
        </w:rPr>
        <w:t xml:space="preserve"> </w:t>
      </w:r>
      <w:r w:rsidR="00FA74FA" w:rsidRPr="006A4D6A">
        <w:rPr>
          <w:lang w:val="en-US" w:eastAsia="ja-JP"/>
        </w:rPr>
        <w:t xml:space="preserve">Kirleticilerin akarsu ortamındaki hareketinin gözlemlenebilmesi açısından doğal akım ve atık su </w:t>
      </w:r>
      <w:r w:rsidRPr="006A4D6A">
        <w:rPr>
          <w:lang w:val="en-US" w:eastAsia="ja-JP"/>
        </w:rPr>
        <w:t xml:space="preserve">debi verileri </w:t>
      </w:r>
      <w:r w:rsidR="00FA74FA" w:rsidRPr="006A4D6A">
        <w:rPr>
          <w:lang w:val="en-US" w:eastAsia="ja-JP"/>
        </w:rPr>
        <w:t xml:space="preserve">de mekansal olarak derlenmiştir. </w:t>
      </w:r>
      <w:r w:rsidRPr="006A4D6A">
        <w:rPr>
          <w:lang w:val="en-US" w:eastAsia="ja-JP"/>
        </w:rPr>
        <w:t xml:space="preserve">Tüm veriler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CF7D98">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w:t>
      </w:r>
    </w:p>
    <w:p w14:paraId="3738A737" w14:textId="2DCAF232" w:rsidR="00DD3736" w:rsidRDefault="000523BD" w:rsidP="00440FE3">
      <w:pPr>
        <w:pStyle w:val="Balk1"/>
        <w:numPr>
          <w:ilvl w:val="0"/>
          <w:numId w:val="0"/>
        </w:numPr>
      </w:pPr>
      <w:bookmarkStart w:id="25" w:name="_Toc144907144"/>
      <w:r>
        <w:lastRenderedPageBreak/>
        <w:t>CHAPTER TWO</w:t>
      </w:r>
      <w:r w:rsidR="004C7C22" w:rsidRPr="006A4D6A">
        <w:br/>
      </w:r>
      <w:sdt>
        <w:sdtPr>
          <w:id w:val="653715426"/>
          <w:placeholder>
            <w:docPart w:val="7665C7498E2E4DA8AB118DE1ED40351E"/>
          </w:placeholder>
          <w:showingPlcHdr/>
        </w:sdtPr>
        <w:sdtEndPr/>
        <w:sdtContent>
          <w:r w:rsidR="00E24C7D">
            <w:rPr>
              <w:color w:val="FFFFFF" w:themeColor="background1"/>
            </w:rPr>
            <w:t>-</w:t>
          </w:r>
        </w:sdtContent>
      </w:sdt>
      <w:r w:rsidR="00E24C7D">
        <w:t xml:space="preserve"> </w:t>
      </w:r>
      <w:r>
        <w:t>PREVIOUS STUDIES</w:t>
      </w:r>
      <w:bookmarkEnd w:id="25"/>
    </w:p>
    <w:p w14:paraId="22309591" w14:textId="77777777" w:rsidR="00CF7D98" w:rsidRDefault="00CF7D98" w:rsidP="00CF7D98">
      <w:pPr>
        <w:rPr>
          <w:lang w:val="en-US"/>
        </w:rPr>
        <w:sectPr w:rsidR="00CF7D98" w:rsidSect="00CF7D98">
          <w:pgSz w:w="11906" w:h="16838" w:code="9"/>
          <w:pgMar w:top="1701" w:right="1418" w:bottom="1701" w:left="2268" w:header="709" w:footer="709" w:gutter="0"/>
          <w:cols w:space="708"/>
          <w:docGrid w:linePitch="360"/>
        </w:sectPr>
      </w:pPr>
    </w:p>
    <w:p w14:paraId="2F38E242" w14:textId="53E39C95" w:rsidR="00DD3736" w:rsidRPr="006A4D6A" w:rsidRDefault="000523BD" w:rsidP="00440FE3">
      <w:pPr>
        <w:pStyle w:val="Balk1"/>
        <w:numPr>
          <w:ilvl w:val="0"/>
          <w:numId w:val="0"/>
        </w:numPr>
      </w:pPr>
      <w:bookmarkStart w:id="26" w:name="_Toc144907145"/>
      <w:r>
        <w:lastRenderedPageBreak/>
        <w:t>CHAPTER THREE</w:t>
      </w:r>
      <w:r w:rsidR="004C7C22" w:rsidRPr="006A4D6A">
        <w:br/>
      </w:r>
      <w:sdt>
        <w:sdtPr>
          <w:id w:val="-1126461407"/>
          <w:placeholder>
            <w:docPart w:val="DDB8BE97EB154DB999BCF07158402F57"/>
          </w:placeholder>
          <w:showingPlcHdr/>
        </w:sdtPr>
        <w:sdtEndPr/>
        <w:sdtContent>
          <w:r w:rsidR="00E24C7D">
            <w:rPr>
              <w:color w:val="FFFFFF" w:themeColor="background1"/>
            </w:rPr>
            <w:t>-</w:t>
          </w:r>
        </w:sdtContent>
      </w:sdt>
      <w:r w:rsidR="00E24C7D">
        <w:t xml:space="preserve"> </w:t>
      </w:r>
      <w:r>
        <w:t xml:space="preserve">METHODOLOGY </w:t>
      </w:r>
      <w:r w:rsidR="00440FE3">
        <w:t>&amp;</w:t>
      </w:r>
      <w:r>
        <w:t>DATA ANALYSIS</w:t>
      </w:r>
      <w:bookmarkEnd w:id="26"/>
    </w:p>
    <w:p w14:paraId="6A68CE07" w14:textId="710F0962" w:rsidR="000523BD" w:rsidRPr="00E50DA6" w:rsidRDefault="00E50DA6" w:rsidP="00E50DA6">
      <w:pPr>
        <w:pStyle w:val="Balk3"/>
        <w:numPr>
          <w:ilvl w:val="0"/>
          <w:numId w:val="0"/>
        </w:numPr>
      </w:pPr>
      <w:bookmarkStart w:id="27" w:name="_Toc126076885"/>
      <w:bookmarkStart w:id="28" w:name="_Toc144907146"/>
      <w:r>
        <w:t xml:space="preserve">3.1 </w:t>
      </w:r>
      <w:r w:rsidR="000523BD" w:rsidRPr="00E50DA6">
        <w:t>Methodology</w:t>
      </w:r>
      <w:bookmarkEnd w:id="27"/>
      <w:bookmarkEnd w:id="28"/>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endüstriyel atık su tesisleri, foseptik,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9" w:name="_Toc144907147"/>
      <w:r>
        <w:rPr>
          <w:lang w:val="en-US"/>
        </w:rPr>
        <w:lastRenderedPageBreak/>
        <w:t xml:space="preserve">3.2 </w:t>
      </w:r>
      <w:r w:rsidR="00281EB3" w:rsidRPr="00E50DA6">
        <w:rPr>
          <w:lang w:val="en-US"/>
        </w:rPr>
        <w:t>Data Analysis</w:t>
      </w:r>
      <w:bookmarkEnd w:id="29"/>
    </w:p>
    <w:p w14:paraId="4FEC6352" w14:textId="688C888A" w:rsidR="00077688" w:rsidRPr="00077688" w:rsidRDefault="00E50DA6" w:rsidP="00E50DA6">
      <w:pPr>
        <w:pStyle w:val="Balk4"/>
        <w:numPr>
          <w:ilvl w:val="0"/>
          <w:numId w:val="0"/>
        </w:numPr>
        <w:rPr>
          <w:lang w:val="en-US"/>
        </w:rPr>
      </w:pPr>
      <w:bookmarkStart w:id="30" w:name="_Toc144907148"/>
      <w:r>
        <w:rPr>
          <w:lang w:val="en-US"/>
        </w:rPr>
        <w:t xml:space="preserve">3.2.1 </w:t>
      </w:r>
      <w:r w:rsidR="00077688" w:rsidRPr="00077688">
        <w:rPr>
          <w:lang w:val="en-US"/>
        </w:rPr>
        <w:t>Topo</w:t>
      </w:r>
      <w:r w:rsidR="00281EB3">
        <w:rPr>
          <w:lang w:val="en-US"/>
        </w:rPr>
        <w:t>graphy</w:t>
      </w:r>
      <w:bookmarkEnd w:id="30"/>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496B94" w14:textId="77777777" w:rsidR="005E5A23" w:rsidRDefault="005E5A23" w:rsidP="005E5A23">
      <w:pPr>
        <w:pStyle w:val="Figure"/>
        <w:ind w:firstLine="0"/>
        <w:jc w:val="both"/>
        <w:rPr>
          <w:lang w:val="en-US"/>
        </w:rPr>
      </w:pPr>
      <w:bookmarkStart w:id="31" w:name="_Toc144906625"/>
      <w:r>
        <w:rPr>
          <w:lang w:val="en-US"/>
        </w:rPr>
        <w:t>Figure</w:t>
      </w:r>
      <w:r w:rsidRPr="006A4D6A">
        <w:rPr>
          <w:lang w:val="en-US"/>
        </w:rPr>
        <w:t xml:space="preserve"> </w:t>
      </w:r>
      <w:r w:rsidRPr="006A4D6A">
        <w:rPr>
          <w:lang w:val="en-US"/>
        </w:rPr>
        <w:fldChar w:fldCharType="begin"/>
      </w:r>
      <w:r w:rsidRPr="006A4D6A">
        <w:rPr>
          <w:lang w:val="en-US"/>
        </w:rPr>
        <w:instrText xml:space="preserve"> STYLEREF 1 \s </w:instrText>
      </w:r>
      <w:r w:rsidRPr="006A4D6A">
        <w:rPr>
          <w:lang w:val="en-US"/>
        </w:rPr>
        <w:fldChar w:fldCharType="separate"/>
      </w:r>
      <w:r>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Pr>
          <w:noProof/>
          <w:lang w:val="en-US"/>
        </w:rPr>
        <w:t>1</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Pr>
          <w:lang w:val="en-US"/>
        </w:rPr>
        <w:t>Satellite View (</w:t>
      </w:r>
      <w:r w:rsidRPr="00DF10C8">
        <w:rPr>
          <w:lang w:val="en-US"/>
        </w:rPr>
        <w:t>In cases where the figure captions do not fit on one line, the lines after the first line should continue to be written from the caption line of the figure and should be justified on both sides</w:t>
      </w:r>
      <w:r>
        <w:rPr>
          <w:lang w:val="en-US"/>
        </w:rPr>
        <w:t>).</w:t>
      </w:r>
      <w:bookmarkEnd w:id="31"/>
      <w:r w:rsidRPr="006A4D6A">
        <w:rPr>
          <w:lang w:val="en-US"/>
        </w:rPr>
        <w:t xml:space="preserve"> </w:t>
      </w:r>
    </w:p>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4906626"/>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Güzelhisar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4906627"/>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Güzelhisar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4906628"/>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4907149"/>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r>
        <w:rPr>
          <w:lang w:val="en-US"/>
        </w:rPr>
        <w:t xml:space="preserve">Güzelhisar havza sınırları içerisinde 55 adet yerleşim yeri bulunmaktadır. </w:t>
      </w:r>
      <w:r w:rsidR="00F053FE">
        <w:rPr>
          <w:lang w:val="en-US"/>
        </w:rPr>
        <w:t xml:space="preserve">En yoğun nüfus </w:t>
      </w:r>
      <w:r w:rsidR="00B452DF">
        <w:rPr>
          <w:lang w:val="en-US"/>
        </w:rPr>
        <w:t xml:space="preserve">havzanin </w:t>
      </w:r>
      <w:r w:rsidR="00F053FE">
        <w:rPr>
          <w:lang w:val="en-US"/>
        </w:rPr>
        <w:t>kuzeyindeki Bahçedere yerleşim yeridir.</w:t>
      </w:r>
      <w:r w:rsidR="00B452DF">
        <w:rPr>
          <w:lang w:val="en-US"/>
        </w:rPr>
        <w:t xml:space="preserve"> Bahçederenin 2021 ylı nüfusu 11043 kişidir. En yoğun 2. Nüfusu olan yerleşim olan Pelitalan yerleşim yerinin 2021 yılı nüfusu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4906629"/>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Güzelhisar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4906630"/>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Güzelhisar Basin </w:t>
      </w:r>
      <w:r w:rsidR="00222CC2">
        <w:rPr>
          <w:lang w:val="en-US"/>
        </w:rPr>
        <w:t>Population</w:t>
      </w:r>
      <w:r w:rsidR="00222CC2" w:rsidRPr="006A4D6A">
        <w:rPr>
          <w:lang w:val="en-US"/>
        </w:rPr>
        <w:t xml:space="preserve"> Map</w:t>
      </w:r>
      <w:r w:rsidR="00E27CE5">
        <w:rPr>
          <w:lang w:val="en-US"/>
        </w:rPr>
        <w:t xml:space="preserve"> of 2021</w:t>
      </w:r>
      <w:bookmarkEnd w:id="37"/>
    </w:p>
    <w:p w14:paraId="5AAC4CC6" w14:textId="77777777" w:rsidR="00CC1ECC" w:rsidRDefault="00CC1ECC" w:rsidP="00CC1ECC">
      <w:pPr>
        <w:pStyle w:val="Table"/>
        <w:ind w:firstLine="0"/>
        <w:jc w:val="both"/>
        <w:rPr>
          <w:lang w:val="en-US"/>
        </w:rPr>
      </w:pPr>
      <w:bookmarkStart w:id="38" w:name="_Ref108391301"/>
      <w:bookmarkStart w:id="39" w:name="_Toc141183693"/>
      <w:bookmarkStart w:id="40" w:name="_Toc141184811"/>
      <w:r w:rsidRPr="00D158E0">
        <w:rPr>
          <w:lang w:val="en-US"/>
        </w:rPr>
        <w:lastRenderedPageBreak/>
        <w:t>T</w:t>
      </w:r>
      <w:r>
        <w:rPr>
          <w:lang w:val="en-US"/>
        </w:rPr>
        <w:t>a</w:t>
      </w:r>
      <w:r w:rsidRPr="00D158E0">
        <w:rPr>
          <w:lang w:val="en-US"/>
        </w:rPr>
        <w:t>bl</w:t>
      </w:r>
      <w:r>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Pr>
          <w:noProof/>
          <w:lang w:val="en-US"/>
        </w:rPr>
        <w:t>1</w:t>
      </w:r>
      <w:r w:rsidRPr="006A4D6A">
        <w:rPr>
          <w:noProof/>
          <w:lang w:val="en-US"/>
        </w:rPr>
        <w:fldChar w:fldCharType="end"/>
      </w:r>
      <w:bookmarkEnd w:id="38"/>
      <w:r w:rsidRPr="00D158E0">
        <w:rPr>
          <w:lang w:val="en-US"/>
        </w:rPr>
        <w:t xml:space="preserve"> </w:t>
      </w:r>
      <w:proofErr w:type="spellStart"/>
      <w:r w:rsidRPr="00D158E0">
        <w:rPr>
          <w:lang w:val="en-US"/>
        </w:rPr>
        <w:t>G</w:t>
      </w:r>
      <w:r>
        <w:rPr>
          <w:lang w:val="en-US"/>
        </w:rPr>
        <w:t>ü</w:t>
      </w:r>
      <w:r w:rsidRPr="00D158E0">
        <w:rPr>
          <w:lang w:val="en-US"/>
        </w:rPr>
        <w:t>zelhisar</w:t>
      </w:r>
      <w:proofErr w:type="spellEnd"/>
      <w:r w:rsidRPr="00D158E0">
        <w:rPr>
          <w:lang w:val="en-US"/>
        </w:rPr>
        <w:t xml:space="preserve"> Basin Population Ta</w:t>
      </w:r>
      <w:r>
        <w:rPr>
          <w:lang w:val="en-US"/>
        </w:rPr>
        <w:t>ble (</w:t>
      </w:r>
      <w:r w:rsidRPr="00DF10C8">
        <w:rPr>
          <w:lang w:val="en-US"/>
        </w:rPr>
        <w:t xml:space="preserve">In cases where the </w:t>
      </w:r>
      <w:r>
        <w:rPr>
          <w:lang w:val="en-US"/>
        </w:rPr>
        <w:t>table</w:t>
      </w:r>
      <w:r w:rsidRPr="00DF10C8">
        <w:rPr>
          <w:lang w:val="en-US"/>
        </w:rPr>
        <w:t xml:space="preserve"> captions do not fit on one line, the lines after the first line should continue to be written from the caption line of the </w:t>
      </w:r>
      <w:r>
        <w:rPr>
          <w:lang w:val="en-US"/>
        </w:rPr>
        <w:t>table</w:t>
      </w:r>
      <w:r w:rsidRPr="00DF10C8">
        <w:rPr>
          <w:lang w:val="en-US"/>
        </w:rPr>
        <w:t xml:space="preserve"> and should be justified on both sides</w:t>
      </w:r>
      <w:r>
        <w:rPr>
          <w:lang w:val="en-US"/>
        </w:rPr>
        <w:t>).</w:t>
      </w:r>
      <w:bookmarkEnd w:id="39"/>
      <w:bookmarkEnd w:id="40"/>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District</w:t>
            </w:r>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Settlement</w:t>
            </w:r>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Population (TUIK)</w:t>
            </w:r>
          </w:p>
        </w:tc>
      </w:tr>
      <w:tr w:rsidR="00B452DF" w:rsidRPr="00B452DF" w14:paraId="7F429D34" w14:textId="77777777" w:rsidTr="00C14A26">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Karakuzu</w:t>
            </w:r>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Uzunhasanlar</w:t>
            </w:r>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Bahçedere</w:t>
            </w:r>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Kapukaya</w:t>
            </w:r>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Yüksekköy</w:t>
            </w:r>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Hacıömerli</w:t>
            </w:r>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Kalabak</w:t>
            </w:r>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Çaltılıdere</w:t>
            </w:r>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Seklik</w:t>
            </w:r>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Çukurköy</w:t>
            </w:r>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Bozalan</w:t>
            </w:r>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C14A26">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Küçükbelen</w:t>
            </w:r>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Yunusemre</w:t>
            </w:r>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Büyüksümbüller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Küçüksümbüller</w:t>
            </w:r>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Osmancalı</w:t>
            </w:r>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Dazyurt</w:t>
            </w:r>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Yaylaköy</w:t>
            </w:r>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Durasıllı</w:t>
            </w:r>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İlyasçılar</w:t>
            </w:r>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Kışlaköy</w:t>
            </w:r>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Seyitli</w:t>
            </w:r>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Akçaköy</w:t>
            </w:r>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Koruköy</w:t>
            </w:r>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Müslih</w:t>
            </w:r>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Yuntdağıköseler</w:t>
            </w:r>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Pelitalan</w:t>
            </w:r>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Yuntdağyenice</w:t>
            </w:r>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Örselli</w:t>
            </w:r>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Süngüllü</w:t>
            </w:r>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Sarıahmetli</w:t>
            </w:r>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Karahüseyinli</w:t>
            </w:r>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Pınarköy</w:t>
            </w:r>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C14A26">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Asmacık</w:t>
            </w:r>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4907150"/>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4906631"/>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Güzelhisar Basin </w:t>
      </w:r>
      <w:r w:rsidR="000219BC" w:rsidRPr="000219BC">
        <w:rPr>
          <w:lang w:val="de-DE"/>
        </w:rPr>
        <w:t>Strahler</w:t>
      </w:r>
      <w:r w:rsidR="003535FD" w:rsidRPr="000219BC">
        <w:rPr>
          <w:lang w:val="de-DE"/>
        </w:rPr>
        <w:t xml:space="preserve"> Map</w:t>
      </w:r>
      <w:bookmarkEnd w:id="42"/>
    </w:p>
    <w:p w14:paraId="1C846D80" w14:textId="1DD73DAD" w:rsidR="00077688" w:rsidRDefault="00E50DA6" w:rsidP="00E50DA6">
      <w:pPr>
        <w:pStyle w:val="Balk4"/>
        <w:numPr>
          <w:ilvl w:val="0"/>
          <w:numId w:val="0"/>
        </w:numPr>
        <w:rPr>
          <w:lang w:val="en-US"/>
        </w:rPr>
      </w:pPr>
      <w:bookmarkStart w:id="43" w:name="_Toc144907151"/>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490663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Güzelhisar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4907152"/>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4906633"/>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Güzelhisar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490663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Güzelhisar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4907153"/>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4906635"/>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Güzelhisar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4906636"/>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Güzelhisar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4906637"/>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Güzelhisar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278DC4EB" w14:textId="77777777" w:rsidR="00CF7D98" w:rsidRDefault="00CF7D98" w:rsidP="00403BF1">
      <w:pPr>
        <w:rPr>
          <w:lang w:val="en-US"/>
        </w:rPr>
        <w:sectPr w:rsidR="00CF7D98" w:rsidSect="00CF7D98">
          <w:pgSz w:w="11906" w:h="16838" w:code="9"/>
          <w:pgMar w:top="1701" w:right="1418" w:bottom="1701" w:left="2268" w:header="709" w:footer="709" w:gutter="0"/>
          <w:cols w:space="708"/>
          <w:docGrid w:linePitch="360"/>
        </w:sectPr>
      </w:pPr>
    </w:p>
    <w:p w14:paraId="6B45AAE6" w14:textId="2A1F330F" w:rsidR="005272C2" w:rsidRPr="006A4D6A" w:rsidRDefault="00281EB3" w:rsidP="00440FE3">
      <w:pPr>
        <w:pStyle w:val="Balk1"/>
        <w:numPr>
          <w:ilvl w:val="0"/>
          <w:numId w:val="0"/>
        </w:numPr>
      </w:pPr>
      <w:bookmarkStart w:id="52" w:name="_Toc144907154"/>
      <w:r>
        <w:lastRenderedPageBreak/>
        <w:t>CHAPTER FOUR</w:t>
      </w:r>
      <w:r w:rsidR="004C7C22" w:rsidRPr="006A4D6A">
        <w:br/>
      </w:r>
      <w:sdt>
        <w:sdtPr>
          <w:id w:val="224572291"/>
          <w:placeholder>
            <w:docPart w:val="270FDB14C8AC44F988EE719738E3FADF"/>
          </w:placeholder>
          <w:showingPlcHdr/>
        </w:sdtPr>
        <w:sdtEndPr/>
        <w:sdtContent>
          <w:r w:rsidR="00E24C7D">
            <w:rPr>
              <w:color w:val="FFFFFF" w:themeColor="background1"/>
            </w:rPr>
            <w:t>-</w:t>
          </w:r>
        </w:sdtContent>
      </w:sdt>
      <w:r w:rsidR="00E24C7D">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4907155"/>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American Psychological Association. (</w:t>
      </w:r>
      <w:proofErr w:type="gramStart"/>
      <w:r>
        <w:rPr>
          <w:rFonts w:cs="Times New Roman"/>
          <w:szCs w:val="24"/>
        </w:rPr>
        <w:t>n.d.</w:t>
      </w:r>
      <w:proofErr w:type="gramEnd"/>
      <w:r>
        <w:rPr>
          <w:rFonts w:cs="Times New Roman"/>
          <w:szCs w:val="24"/>
        </w:rPr>
        <w:t xml:space="preserve">). Just-world hypothesis. In </w:t>
      </w:r>
      <w:r>
        <w:rPr>
          <w:rFonts w:cs="Times New Roman"/>
          <w:i/>
          <w:iCs/>
          <w:szCs w:val="24"/>
        </w:rPr>
        <w:t>APA dictionary of psychology</w:t>
      </w:r>
      <w:r>
        <w:rPr>
          <w:rFonts w:cs="Times New Roman"/>
          <w:szCs w:val="24"/>
        </w:rPr>
        <w:t>. Retrieved January 18, 2020, from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r>
        <w:rPr>
          <w:rFonts w:cs="Times New Roman"/>
          <w:szCs w:val="24"/>
        </w:rPr>
        <w:t xml:space="preserve">Cacioppo, S. (2019, April 25–28). </w:t>
      </w:r>
      <w:r>
        <w:rPr>
          <w:rFonts w:cs="Times New Roman"/>
          <w:i/>
          <w:iCs/>
          <w:szCs w:val="24"/>
        </w:rPr>
        <w:t xml:space="preserve">Evolutionary theory of social connections: Past, present, and future </w:t>
      </w:r>
      <w:r>
        <w:rPr>
          <w:rFonts w:cs="Times New Roman"/>
          <w:szCs w:val="24"/>
        </w:rPr>
        <w:t>[Conference presentation abstract]. Ninety-ninth annual convention of the Western Psychological Association, Pasadena, CA, United States.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 xml:space="preserve">Grady, J. S., Her, M., Moreno, G., Perez, C., &amp; Yelinek, J. (2019). Emotions in storybooks: A comparison of storybooks that represent ethnic and racial groups in the United States. </w:t>
      </w:r>
      <w:r>
        <w:rPr>
          <w:rFonts w:cs="Times New Roman"/>
          <w:i/>
          <w:iCs/>
          <w:szCs w:val="24"/>
        </w:rPr>
        <w:t>Psychology of Popular Media Culture</w:t>
      </w:r>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r>
        <w:rPr>
          <w:rFonts w:cs="Times New Roman"/>
          <w:szCs w:val="24"/>
        </w:rPr>
        <w:t xml:space="preserve">Sapolsky, R. M. (2017). </w:t>
      </w:r>
      <w:r>
        <w:rPr>
          <w:rFonts w:cs="Times New Roman"/>
          <w:i/>
          <w:iCs/>
          <w:szCs w:val="24"/>
        </w:rPr>
        <w:t>Behave: The biology of humans at our best and worst</w:t>
      </w:r>
      <w:r>
        <w:rPr>
          <w:rFonts w:cs="Times New Roman"/>
          <w:szCs w:val="24"/>
        </w:rPr>
        <w:t>. Penguin Books.</w:t>
      </w:r>
    </w:p>
    <w:p w14:paraId="7DC64006" w14:textId="77E1D1FC" w:rsidR="00187CEE" w:rsidRDefault="00A76ED4" w:rsidP="00187CEE">
      <w:pPr>
        <w:autoSpaceDE w:val="0"/>
        <w:autoSpaceDN w:val="0"/>
        <w:adjustRightInd w:val="0"/>
        <w:spacing w:after="0" w:line="240" w:lineRule="auto"/>
        <w:ind w:left="284" w:hanging="284"/>
        <w:rPr>
          <w:rFonts w:cs="Times New Roman"/>
          <w:szCs w:val="24"/>
        </w:rPr>
      </w:pPr>
      <w:r w:rsidRPr="00A76ED4">
        <w:rPr>
          <w:rFonts w:ascii="TimesNewRomanPS-ItalicMT" w:hAnsi="TimesNewRomanPS-ItalicMT" w:cs="TimesNewRomanPS-ItalicMT"/>
          <w:i/>
          <w:iCs/>
          <w:color w:val="FF0000"/>
          <w:szCs w:val="24"/>
          <w:lang w:val="en"/>
        </w:rPr>
        <w:t>1 Thesis source, 1 Paper source, 1 Article source from Periodicals, 1 Book source example are given</w:t>
      </w:r>
      <w:r>
        <w:rPr>
          <w:rFonts w:ascii="TimesNewRomanPS-ItalicMT" w:hAnsi="TimesNewRomanPS-ItalicMT" w:cs="TimesNewRomanPS-ItalicMT"/>
          <w:i/>
          <w:iCs/>
          <w:color w:val="FF0000"/>
          <w:szCs w:val="24"/>
          <w:lang w:val="en"/>
        </w:rPr>
        <w:t xml:space="preserve"> above</w:t>
      </w:r>
      <w:r w:rsidRPr="00A76ED4">
        <w:rPr>
          <w:rFonts w:ascii="TimesNewRomanPS-ItalicMT" w:hAnsi="TimesNewRomanPS-ItalicMT" w:cs="TimesNewRomanPS-ItalicMT"/>
          <w:i/>
          <w:iCs/>
          <w:color w:val="FF0000"/>
          <w:szCs w:val="24"/>
          <w:lang w:val="en"/>
        </w:rPr>
        <w:t xml:space="preserve">. You can find how to write other sources and examples of sources from the Thesis Writing </w:t>
      </w:r>
      <w:proofErr w:type="gramStart"/>
      <w:r w:rsidRPr="00A76ED4">
        <w:rPr>
          <w:rFonts w:ascii="TimesNewRomanPS-ItalicMT" w:hAnsi="TimesNewRomanPS-ItalicMT" w:cs="TimesNewRomanPS-ItalicMT"/>
          <w:i/>
          <w:iCs/>
          <w:color w:val="FF0000"/>
          <w:szCs w:val="24"/>
          <w:lang w:val="en"/>
        </w:rPr>
        <w:t>Guide.</w:t>
      </w:r>
      <w:r w:rsidR="00860C80">
        <w:rPr>
          <w:rFonts w:ascii="TimesNewRomanPS-ItalicMT" w:hAnsi="TimesNewRomanPS-ItalicMT" w:cs="TimesNewRomanPS-ItalicMT"/>
          <w:i/>
          <w:iCs/>
          <w:color w:val="FF0000"/>
          <w:szCs w:val="24"/>
        </w:rPr>
        <w:t>.</w:t>
      </w:r>
      <w:proofErr w:type="gramEnd"/>
    </w:p>
    <w:sectPr w:rsidR="00187CEE" w:rsidSect="00CF7D98">
      <w:pgSz w:w="11906" w:h="16838" w:code="9"/>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D287E" w14:textId="77777777" w:rsidR="00D43D0F" w:rsidRDefault="00D43D0F" w:rsidP="00CA6302">
      <w:pPr>
        <w:spacing w:before="0" w:after="0" w:line="240" w:lineRule="auto"/>
      </w:pPr>
      <w:r>
        <w:separator/>
      </w:r>
    </w:p>
  </w:endnote>
  <w:endnote w:type="continuationSeparator" w:id="0">
    <w:p w14:paraId="1E333173" w14:textId="77777777" w:rsidR="00D43D0F" w:rsidRDefault="00D43D0F"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2717"/>
      <w:docPartObj>
        <w:docPartGallery w:val="Page Numbers (Bottom of Page)"/>
        <w:docPartUnique/>
      </w:docPartObj>
    </w:sdtPr>
    <w:sdtEndPr>
      <w:rPr>
        <w:rStyle w:val="Style1Char"/>
      </w:rPr>
    </w:sdtEndPr>
    <w:sdtContent>
      <w:p w14:paraId="3024F37D" w14:textId="77777777" w:rsidR="00DB5C26" w:rsidRPr="00B229A8" w:rsidRDefault="00DB5C26">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2430" w14:textId="77777777" w:rsidR="00DB5C26" w:rsidRDefault="00DB5C26">
    <w:pPr>
      <w:pStyle w:val="AltBilgi"/>
      <w:jc w:val="center"/>
    </w:pPr>
  </w:p>
  <w:p w14:paraId="50ACEC06" w14:textId="77777777" w:rsidR="00DB5C26" w:rsidRDefault="00DB5C26"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6A234" w14:textId="77777777" w:rsidR="00D43D0F" w:rsidRDefault="00D43D0F" w:rsidP="00CA6302">
      <w:pPr>
        <w:spacing w:before="0" w:after="0" w:line="240" w:lineRule="auto"/>
      </w:pPr>
      <w:r>
        <w:separator/>
      </w:r>
    </w:p>
  </w:footnote>
  <w:footnote w:type="continuationSeparator" w:id="0">
    <w:p w14:paraId="207A34E3" w14:textId="77777777" w:rsidR="00D43D0F" w:rsidRDefault="00D43D0F"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comments"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3ADE"/>
    <w:rsid w:val="000265E3"/>
    <w:rsid w:val="0002669C"/>
    <w:rsid w:val="00026B3B"/>
    <w:rsid w:val="00030A26"/>
    <w:rsid w:val="00031B35"/>
    <w:rsid w:val="00032E0F"/>
    <w:rsid w:val="000330B5"/>
    <w:rsid w:val="00034BEB"/>
    <w:rsid w:val="0003671E"/>
    <w:rsid w:val="00037235"/>
    <w:rsid w:val="000376B4"/>
    <w:rsid w:val="0003783B"/>
    <w:rsid w:val="00037BF7"/>
    <w:rsid w:val="00040C75"/>
    <w:rsid w:val="000416C2"/>
    <w:rsid w:val="000417B6"/>
    <w:rsid w:val="00042113"/>
    <w:rsid w:val="00042FAA"/>
    <w:rsid w:val="00043504"/>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0500"/>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68B8"/>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B7B53"/>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D7A26"/>
    <w:rsid w:val="001E0868"/>
    <w:rsid w:val="001E1367"/>
    <w:rsid w:val="001E1CDA"/>
    <w:rsid w:val="001E1D9C"/>
    <w:rsid w:val="001E31F2"/>
    <w:rsid w:val="001E5FDB"/>
    <w:rsid w:val="001E6B1B"/>
    <w:rsid w:val="001E6EFF"/>
    <w:rsid w:val="001F1962"/>
    <w:rsid w:val="001F722D"/>
    <w:rsid w:val="001F7B0F"/>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1F15"/>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3A5"/>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49FD"/>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F03"/>
    <w:rsid w:val="0030538E"/>
    <w:rsid w:val="003070D8"/>
    <w:rsid w:val="00307E2B"/>
    <w:rsid w:val="003109EE"/>
    <w:rsid w:val="00312EC8"/>
    <w:rsid w:val="0031393A"/>
    <w:rsid w:val="0031422D"/>
    <w:rsid w:val="0031618F"/>
    <w:rsid w:val="00317B2B"/>
    <w:rsid w:val="003211F1"/>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BD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683A"/>
    <w:rsid w:val="00387317"/>
    <w:rsid w:val="003875EB"/>
    <w:rsid w:val="00390842"/>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15998"/>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277F"/>
    <w:rsid w:val="00463AB8"/>
    <w:rsid w:val="00463CDD"/>
    <w:rsid w:val="00464086"/>
    <w:rsid w:val="004664A2"/>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A60AE"/>
    <w:rsid w:val="004B2E82"/>
    <w:rsid w:val="004B30E5"/>
    <w:rsid w:val="004B3622"/>
    <w:rsid w:val="004B48A2"/>
    <w:rsid w:val="004B4CB0"/>
    <w:rsid w:val="004B4F30"/>
    <w:rsid w:val="004B6358"/>
    <w:rsid w:val="004B710B"/>
    <w:rsid w:val="004B7693"/>
    <w:rsid w:val="004B7CBF"/>
    <w:rsid w:val="004B7CF6"/>
    <w:rsid w:val="004C0007"/>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4F7F1D"/>
    <w:rsid w:val="005013FC"/>
    <w:rsid w:val="005018EC"/>
    <w:rsid w:val="00501BD3"/>
    <w:rsid w:val="005044E2"/>
    <w:rsid w:val="00506C9D"/>
    <w:rsid w:val="00507E1E"/>
    <w:rsid w:val="00507F09"/>
    <w:rsid w:val="005130E5"/>
    <w:rsid w:val="00514B90"/>
    <w:rsid w:val="00516789"/>
    <w:rsid w:val="00520B99"/>
    <w:rsid w:val="00520C3E"/>
    <w:rsid w:val="00521978"/>
    <w:rsid w:val="00522F22"/>
    <w:rsid w:val="00524147"/>
    <w:rsid w:val="005272C2"/>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5AD0"/>
    <w:rsid w:val="00556B38"/>
    <w:rsid w:val="00556F15"/>
    <w:rsid w:val="00557E24"/>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4548"/>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C1211"/>
    <w:rsid w:val="005C1B77"/>
    <w:rsid w:val="005C240C"/>
    <w:rsid w:val="005C246D"/>
    <w:rsid w:val="005C29D1"/>
    <w:rsid w:val="005C2B15"/>
    <w:rsid w:val="005C33CC"/>
    <w:rsid w:val="005C57CE"/>
    <w:rsid w:val="005C58A7"/>
    <w:rsid w:val="005C7835"/>
    <w:rsid w:val="005C7C21"/>
    <w:rsid w:val="005D122F"/>
    <w:rsid w:val="005D199F"/>
    <w:rsid w:val="005D32F2"/>
    <w:rsid w:val="005D614D"/>
    <w:rsid w:val="005D7893"/>
    <w:rsid w:val="005E03C6"/>
    <w:rsid w:val="005E0882"/>
    <w:rsid w:val="005E1C28"/>
    <w:rsid w:val="005E24C2"/>
    <w:rsid w:val="005E2F14"/>
    <w:rsid w:val="005E3FFB"/>
    <w:rsid w:val="005E4039"/>
    <w:rsid w:val="005E441C"/>
    <w:rsid w:val="005E5A23"/>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2AE2"/>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20F1"/>
    <w:rsid w:val="00694089"/>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515"/>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19FC"/>
    <w:rsid w:val="00711B1B"/>
    <w:rsid w:val="007131C3"/>
    <w:rsid w:val="00713A1E"/>
    <w:rsid w:val="00713E25"/>
    <w:rsid w:val="00714307"/>
    <w:rsid w:val="007163E3"/>
    <w:rsid w:val="0071657E"/>
    <w:rsid w:val="00720918"/>
    <w:rsid w:val="00720C07"/>
    <w:rsid w:val="00722968"/>
    <w:rsid w:val="00722A2B"/>
    <w:rsid w:val="00723F01"/>
    <w:rsid w:val="007247AF"/>
    <w:rsid w:val="007251E6"/>
    <w:rsid w:val="0072748E"/>
    <w:rsid w:val="00731A2F"/>
    <w:rsid w:val="00735CFB"/>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581B"/>
    <w:rsid w:val="007A5B8B"/>
    <w:rsid w:val="007A6775"/>
    <w:rsid w:val="007A7833"/>
    <w:rsid w:val="007B0432"/>
    <w:rsid w:val="007B0C96"/>
    <w:rsid w:val="007B1343"/>
    <w:rsid w:val="007B1E7A"/>
    <w:rsid w:val="007B317C"/>
    <w:rsid w:val="007B4905"/>
    <w:rsid w:val="007B4F4F"/>
    <w:rsid w:val="007B5FF2"/>
    <w:rsid w:val="007B6F29"/>
    <w:rsid w:val="007C03C4"/>
    <w:rsid w:val="007C0712"/>
    <w:rsid w:val="007C1201"/>
    <w:rsid w:val="007C1862"/>
    <w:rsid w:val="007C1AC4"/>
    <w:rsid w:val="007C236C"/>
    <w:rsid w:val="007C3865"/>
    <w:rsid w:val="007C387F"/>
    <w:rsid w:val="007C5DD8"/>
    <w:rsid w:val="007C6431"/>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44C2"/>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2FF"/>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96B2C"/>
    <w:rsid w:val="008A26B5"/>
    <w:rsid w:val="008A2C74"/>
    <w:rsid w:val="008A352C"/>
    <w:rsid w:val="008A4887"/>
    <w:rsid w:val="008A51BC"/>
    <w:rsid w:val="008A53DE"/>
    <w:rsid w:val="008A5BB5"/>
    <w:rsid w:val="008A6BD0"/>
    <w:rsid w:val="008A70EE"/>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22AE"/>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0508"/>
    <w:rsid w:val="009D20FC"/>
    <w:rsid w:val="009D3A93"/>
    <w:rsid w:val="009D551F"/>
    <w:rsid w:val="009D72ED"/>
    <w:rsid w:val="009D741F"/>
    <w:rsid w:val="009D7E31"/>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09A"/>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67DDF"/>
    <w:rsid w:val="00A71413"/>
    <w:rsid w:val="00A74732"/>
    <w:rsid w:val="00A76ED4"/>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4E2C"/>
    <w:rsid w:val="00AE5313"/>
    <w:rsid w:val="00AF01FA"/>
    <w:rsid w:val="00AF172D"/>
    <w:rsid w:val="00AF1CCE"/>
    <w:rsid w:val="00AF2921"/>
    <w:rsid w:val="00AF39DB"/>
    <w:rsid w:val="00AF3CB6"/>
    <w:rsid w:val="00AF483C"/>
    <w:rsid w:val="00B0010F"/>
    <w:rsid w:val="00B0199B"/>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0BB2"/>
    <w:rsid w:val="00B41AAC"/>
    <w:rsid w:val="00B431A2"/>
    <w:rsid w:val="00B44A74"/>
    <w:rsid w:val="00B452DF"/>
    <w:rsid w:val="00B45456"/>
    <w:rsid w:val="00B45C21"/>
    <w:rsid w:val="00B46EF3"/>
    <w:rsid w:val="00B472BA"/>
    <w:rsid w:val="00B47344"/>
    <w:rsid w:val="00B47DB0"/>
    <w:rsid w:val="00B51269"/>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3BB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4A26"/>
    <w:rsid w:val="00C1555C"/>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5EE2"/>
    <w:rsid w:val="00C575A4"/>
    <w:rsid w:val="00C60CB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50E6"/>
    <w:rsid w:val="00C96820"/>
    <w:rsid w:val="00C97CF6"/>
    <w:rsid w:val="00CA236D"/>
    <w:rsid w:val="00CA269B"/>
    <w:rsid w:val="00CA2830"/>
    <w:rsid w:val="00CA4154"/>
    <w:rsid w:val="00CA5981"/>
    <w:rsid w:val="00CA5CD4"/>
    <w:rsid w:val="00CA6302"/>
    <w:rsid w:val="00CA78F2"/>
    <w:rsid w:val="00CB0712"/>
    <w:rsid w:val="00CB0B61"/>
    <w:rsid w:val="00CB195C"/>
    <w:rsid w:val="00CB4079"/>
    <w:rsid w:val="00CB45BD"/>
    <w:rsid w:val="00CB52E8"/>
    <w:rsid w:val="00CB5761"/>
    <w:rsid w:val="00CB5774"/>
    <w:rsid w:val="00CB682A"/>
    <w:rsid w:val="00CB6AE5"/>
    <w:rsid w:val="00CB74DC"/>
    <w:rsid w:val="00CB7F5B"/>
    <w:rsid w:val="00CC161C"/>
    <w:rsid w:val="00CC1EC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E7098"/>
    <w:rsid w:val="00CE7172"/>
    <w:rsid w:val="00CF0C04"/>
    <w:rsid w:val="00CF17DF"/>
    <w:rsid w:val="00CF3632"/>
    <w:rsid w:val="00CF3A65"/>
    <w:rsid w:val="00CF3D3D"/>
    <w:rsid w:val="00CF46EB"/>
    <w:rsid w:val="00CF509C"/>
    <w:rsid w:val="00CF5C3A"/>
    <w:rsid w:val="00CF69A0"/>
    <w:rsid w:val="00CF6CDB"/>
    <w:rsid w:val="00CF7D98"/>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DC3"/>
    <w:rsid w:val="00D34F0C"/>
    <w:rsid w:val="00D3500B"/>
    <w:rsid w:val="00D355F9"/>
    <w:rsid w:val="00D3565D"/>
    <w:rsid w:val="00D35959"/>
    <w:rsid w:val="00D37167"/>
    <w:rsid w:val="00D4067A"/>
    <w:rsid w:val="00D40E58"/>
    <w:rsid w:val="00D42145"/>
    <w:rsid w:val="00D42158"/>
    <w:rsid w:val="00D4275B"/>
    <w:rsid w:val="00D43710"/>
    <w:rsid w:val="00D43D0F"/>
    <w:rsid w:val="00D445C6"/>
    <w:rsid w:val="00D447B3"/>
    <w:rsid w:val="00D50237"/>
    <w:rsid w:val="00D50B09"/>
    <w:rsid w:val="00D51E72"/>
    <w:rsid w:val="00D52297"/>
    <w:rsid w:val="00D52C53"/>
    <w:rsid w:val="00D55A40"/>
    <w:rsid w:val="00D55C5A"/>
    <w:rsid w:val="00D565AE"/>
    <w:rsid w:val="00D568BB"/>
    <w:rsid w:val="00D5733C"/>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2557"/>
    <w:rsid w:val="00D9367A"/>
    <w:rsid w:val="00D93B0D"/>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5C26"/>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A40"/>
    <w:rsid w:val="00DF27A7"/>
    <w:rsid w:val="00DF29B2"/>
    <w:rsid w:val="00DF2F19"/>
    <w:rsid w:val="00DF347B"/>
    <w:rsid w:val="00DF3E54"/>
    <w:rsid w:val="00DF4028"/>
    <w:rsid w:val="00DF4156"/>
    <w:rsid w:val="00DF4F11"/>
    <w:rsid w:val="00DF50BF"/>
    <w:rsid w:val="00DF518D"/>
    <w:rsid w:val="00DF620B"/>
    <w:rsid w:val="00E01909"/>
    <w:rsid w:val="00E01ABD"/>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4194"/>
    <w:rsid w:val="00E153D9"/>
    <w:rsid w:val="00E164CF"/>
    <w:rsid w:val="00E17EC6"/>
    <w:rsid w:val="00E17FF8"/>
    <w:rsid w:val="00E20137"/>
    <w:rsid w:val="00E21524"/>
    <w:rsid w:val="00E216F6"/>
    <w:rsid w:val="00E21E0B"/>
    <w:rsid w:val="00E22477"/>
    <w:rsid w:val="00E24C7D"/>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AFE"/>
    <w:rsid w:val="00E50DA6"/>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3648"/>
    <w:rsid w:val="00E75CA3"/>
    <w:rsid w:val="00E76407"/>
    <w:rsid w:val="00E76648"/>
    <w:rsid w:val="00E76B54"/>
    <w:rsid w:val="00E80772"/>
    <w:rsid w:val="00E8124D"/>
    <w:rsid w:val="00E81A56"/>
    <w:rsid w:val="00E82A2C"/>
    <w:rsid w:val="00E82F30"/>
    <w:rsid w:val="00E8377B"/>
    <w:rsid w:val="00E8468E"/>
    <w:rsid w:val="00E84B17"/>
    <w:rsid w:val="00E85E53"/>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D00DA"/>
    <w:rsid w:val="00ED0510"/>
    <w:rsid w:val="00ED1532"/>
    <w:rsid w:val="00ED3A2B"/>
    <w:rsid w:val="00ED4B75"/>
    <w:rsid w:val="00ED5053"/>
    <w:rsid w:val="00ED5C38"/>
    <w:rsid w:val="00ED62B6"/>
    <w:rsid w:val="00EE006C"/>
    <w:rsid w:val="00EE04B6"/>
    <w:rsid w:val="00EE1C0E"/>
    <w:rsid w:val="00EE297D"/>
    <w:rsid w:val="00EE3427"/>
    <w:rsid w:val="00EE34B2"/>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550C"/>
    <w:rsid w:val="00F46E0F"/>
    <w:rsid w:val="00F474DD"/>
    <w:rsid w:val="00F5087E"/>
    <w:rsid w:val="00F510CA"/>
    <w:rsid w:val="00F5119F"/>
    <w:rsid w:val="00F51233"/>
    <w:rsid w:val="00F526E1"/>
    <w:rsid w:val="00F54F2C"/>
    <w:rsid w:val="00F57596"/>
    <w:rsid w:val="00F57800"/>
    <w:rsid w:val="00F57948"/>
    <w:rsid w:val="00F57D52"/>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5186072">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19530094">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5B23EA" w:rsidP="005B23EA">
          <w:pPr>
            <w:pStyle w:val="8A82834EC70346A7A2674F6D3997122B4"/>
          </w:pPr>
          <w:r w:rsidRPr="00415998">
            <w:rPr>
              <w:rStyle w:val="YerTutucuMetni"/>
              <w:rFonts w:asciiTheme="minorHAnsi" w:hAnsiTheme="minorHAnsi" w:cstheme="minorHAnsi"/>
              <w:b/>
              <w:bCs/>
              <w:szCs w:val="24"/>
            </w:rPr>
            <w:t>Select Department.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5B23EA" w:rsidP="005B23EA">
          <w:pPr>
            <w:pStyle w:val="FADB6225F91B4E2EB0A9FB953501C48D4"/>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5B23EA" w:rsidP="005B23EA">
          <w:pPr>
            <w:pStyle w:val="BD160ED53B234DB3A7C568D26A36F1A04"/>
          </w:pPr>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5B23EA" w:rsidP="005B23EA">
          <w:pPr>
            <w:pStyle w:val="A4E036B48D1841878D24FF2D3D0AEB9C4"/>
          </w:pPr>
          <w:r w:rsidRPr="00415998">
            <w:rPr>
              <w:rStyle w:val="YerTutucuMetni"/>
              <w:rFonts w:asciiTheme="minorHAnsi" w:hAnsiTheme="minorHAnsi" w:cstheme="minorHAnsi"/>
              <w:b/>
              <w:bCs/>
              <w:szCs w:val="24"/>
            </w:rPr>
            <w:t>Enter the program information.</w:t>
          </w:r>
        </w:p>
      </w:docPartBody>
    </w:docPart>
    <w:docPart>
      <w:docPartPr>
        <w:name w:val="4C9D778DC80344A0AB5F63E99B39EF8A"/>
        <w:category>
          <w:name w:val="Genel"/>
          <w:gallery w:val="placeholder"/>
        </w:category>
        <w:types>
          <w:type w:val="bbPlcHdr"/>
        </w:types>
        <w:behaviors>
          <w:behavior w:val="content"/>
        </w:behaviors>
        <w:guid w:val="{3DC2AC11-65BC-4D27-8B57-C2AD327C5286}"/>
      </w:docPartPr>
      <w:docPartBody>
        <w:p w:rsidR="00305900" w:rsidRDefault="001E76B9" w:rsidP="001E76B9">
          <w:pPr>
            <w:pStyle w:val="4C9D778DC80344A0AB5F63E99B39EF8A"/>
          </w:pPr>
          <w:r w:rsidRPr="004A009A">
            <w:rPr>
              <w:rStyle w:val="YerTutucuMetni"/>
            </w:rPr>
            <w:t>Metin girmek için buraya tıklayın veya dokunun.</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5B23EA" w:rsidP="005B23EA">
          <w:pPr>
            <w:pStyle w:val="871FF7B2A9814DF5AA84AE158C1A00084"/>
          </w:pPr>
          <w:r>
            <w:rPr>
              <w:rStyle w:val="YerTutucuMetni"/>
            </w:rPr>
            <w:t>Enter jury member info</w:t>
          </w:r>
          <w:r w:rsidRPr="001E080B">
            <w:rPr>
              <w:rStyle w:val="YerTutucuMetni"/>
            </w:rPr>
            <w:t>.</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5B23EA" w:rsidP="005B23EA">
          <w:pPr>
            <w:pStyle w:val="32FA9FEF7A214E3BAD004E261A8748824"/>
          </w:pPr>
          <w:r>
            <w:rPr>
              <w:rStyle w:val="YerTutucuMetni"/>
            </w:rPr>
            <w:t>Enter jury member info</w:t>
          </w:r>
          <w:r w:rsidRPr="001E080B">
            <w:rPr>
              <w:rStyle w:val="YerTutucuMetni"/>
            </w:rPr>
            <w:t>.</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5B23EA" w:rsidP="005B23EA">
          <w:pPr>
            <w:pStyle w:val="16548202029D4171A655ED36732002A84"/>
          </w:pPr>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5DB0480EA482409181D74AD285FBBBD6"/>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5B23EA" w:rsidP="005B23EA">
          <w:pPr>
            <w:pStyle w:val="8AC28ABBDA0A479F908896EF73FF81F14"/>
          </w:pPr>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5B23EA" w:rsidP="005B23EA">
          <w:pPr>
            <w:pStyle w:val="DE69BD11889D4E65AF642BE7C09CB5F24"/>
          </w:pPr>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5B23EA" w:rsidP="005B23EA">
          <w:pPr>
            <w:pStyle w:val="7F4743912CBF47AC8BD589F1D41F9F1B4"/>
          </w:pPr>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5B23EA" w:rsidP="005B23EA">
          <w:pPr>
            <w:pStyle w:val="62C29746608B4FE6898203BE8E58BB034"/>
          </w:pPr>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A4E036B48D1841878D24FF2D3D0AEB9C5"/>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5B23EA" w:rsidP="005B23EA">
          <w:pPr>
            <w:pStyle w:val="6830BF2C2A93442AAD144BEB635514DB4"/>
          </w:pPr>
          <w:r>
            <w:rPr>
              <w:rStyle w:val="YerTutucuMetni"/>
              <w:rFonts w:asciiTheme="minorHAnsi" w:hAnsiTheme="minorHAnsi"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5B23EA" w:rsidP="005B23EA">
          <w:pPr>
            <w:pStyle w:val="A157657E785B4E7A9B5DAFAAFD1B22CC4"/>
          </w:pPr>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5B23EA" w:rsidP="005B23EA">
          <w:pPr>
            <w:pStyle w:val="E985405F3CB3412B8FD3C70E07D7D23E3"/>
          </w:pPr>
          <w:r w:rsidRPr="005D32F2">
            <w:rPr>
              <w:rStyle w:val="YerTutucuMetni"/>
              <w:rFonts w:asciiTheme="minorHAnsi" w:hAnsiTheme="minorHAnsi"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5B23EA" w:rsidP="005B23EA">
          <w:pPr>
            <w:pStyle w:val="F489B246EF3D427F87B929734E511A983"/>
          </w:pPr>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5B23EA" w:rsidP="005B23EA">
          <w:pPr>
            <w:pStyle w:val="9150A4C5C0C44D9CB175872247D8B7EF3"/>
          </w:pPr>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5B23EA" w:rsidP="005B23EA">
          <w:pPr>
            <w:pStyle w:val="9CA84AF67B214D48B990FD35EBFF13973"/>
          </w:pPr>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DF20217CEC314E01B3E91CC4B26A9C56"/>
        <w:category>
          <w:name w:val="Genel"/>
          <w:gallery w:val="placeholder"/>
        </w:category>
        <w:types>
          <w:type w:val="bbPlcHdr"/>
        </w:types>
        <w:behaviors>
          <w:behavior w:val="content"/>
        </w:behaviors>
        <w:guid w:val="{5665B17D-0D06-4D50-8547-07B8A0C5D84C}"/>
      </w:docPartPr>
      <w:docPartBody>
        <w:p w:rsidR="002A35A7" w:rsidRDefault="005B23EA" w:rsidP="005B23EA">
          <w:pPr>
            <w:pStyle w:val="DF20217CEC314E01B3E91CC4B26A9C564"/>
          </w:pPr>
          <w:r>
            <w:rPr>
              <w:szCs w:val="24"/>
              <w:lang w:val="en-US"/>
            </w:rPr>
            <w:t xml:space="preserve"> </w:t>
          </w:r>
        </w:p>
      </w:docPartBody>
    </w:docPart>
    <w:docPart>
      <w:docPartPr>
        <w:name w:val="DAD8B863DD90473E878D6C2CB836F5AB"/>
        <w:category>
          <w:name w:val="Genel"/>
          <w:gallery w:val="placeholder"/>
        </w:category>
        <w:types>
          <w:type w:val="bbPlcHdr"/>
        </w:types>
        <w:behaviors>
          <w:behavior w:val="content"/>
        </w:behaviors>
        <w:guid w:val="{318653E2-BE46-464D-BE93-432780DDB357}"/>
      </w:docPartPr>
      <w:docPartBody>
        <w:p w:rsidR="002A35A7" w:rsidRDefault="00C21F8A" w:rsidP="00C21F8A">
          <w:pPr>
            <w:pStyle w:val="DAD8B863DD90473E878D6C2CB836F5AB1"/>
          </w:pPr>
          <w:r>
            <w:rPr>
              <w:rStyle w:val="YerTutucuMetni"/>
            </w:rPr>
            <w:t>Enter jury member info</w:t>
          </w:r>
          <w:r w:rsidRPr="001E080B">
            <w:rPr>
              <w:rStyle w:val="YerTutucuMetni"/>
            </w:rPr>
            <w:t>.</w:t>
          </w:r>
        </w:p>
      </w:docPartBody>
    </w:docPart>
    <w:docPart>
      <w:docPartPr>
        <w:name w:val="95F9AB1A7C094810B2A4DE1A9FBB569F"/>
        <w:category>
          <w:name w:val="Genel"/>
          <w:gallery w:val="placeholder"/>
        </w:category>
        <w:types>
          <w:type w:val="bbPlcHdr"/>
        </w:types>
        <w:behaviors>
          <w:behavior w:val="content"/>
        </w:behaviors>
        <w:guid w:val="{3CB64791-0F1C-4EAE-AE0A-DF0332D4850A}"/>
      </w:docPartPr>
      <w:docPartBody>
        <w:p w:rsidR="00C567F5" w:rsidRDefault="005B23EA" w:rsidP="005B23EA">
          <w:pPr>
            <w:pStyle w:val="95F9AB1A7C094810B2A4DE1A9FBB569F4"/>
          </w:pPr>
          <w:r>
            <w:rPr>
              <w:color w:val="FFFFFF" w:themeColor="background1"/>
            </w:rPr>
            <w:t>-</w:t>
          </w:r>
        </w:p>
      </w:docPartBody>
    </w:docPart>
    <w:docPart>
      <w:docPartPr>
        <w:name w:val="7665C7498E2E4DA8AB118DE1ED40351E"/>
        <w:category>
          <w:name w:val="Genel"/>
          <w:gallery w:val="placeholder"/>
        </w:category>
        <w:types>
          <w:type w:val="bbPlcHdr"/>
        </w:types>
        <w:behaviors>
          <w:behavior w:val="content"/>
        </w:behaviors>
        <w:guid w:val="{7F5C89D3-E6A5-461A-896B-FC55049BA4B0}"/>
      </w:docPartPr>
      <w:docPartBody>
        <w:p w:rsidR="00C567F5" w:rsidRDefault="005B23EA" w:rsidP="005B23EA">
          <w:pPr>
            <w:pStyle w:val="7665C7498E2E4DA8AB118DE1ED40351E4"/>
          </w:pPr>
          <w:r>
            <w:rPr>
              <w:color w:val="FFFFFF" w:themeColor="background1"/>
            </w:rPr>
            <w:t>-</w:t>
          </w:r>
        </w:p>
      </w:docPartBody>
    </w:docPart>
    <w:docPart>
      <w:docPartPr>
        <w:name w:val="DDB8BE97EB154DB999BCF07158402F57"/>
        <w:category>
          <w:name w:val="Genel"/>
          <w:gallery w:val="placeholder"/>
        </w:category>
        <w:types>
          <w:type w:val="bbPlcHdr"/>
        </w:types>
        <w:behaviors>
          <w:behavior w:val="content"/>
        </w:behaviors>
        <w:guid w:val="{15F77474-1C6A-4023-9AAD-292D9A9AD3C8}"/>
      </w:docPartPr>
      <w:docPartBody>
        <w:p w:rsidR="00C567F5" w:rsidRDefault="005B23EA" w:rsidP="005B23EA">
          <w:pPr>
            <w:pStyle w:val="DDB8BE97EB154DB999BCF07158402F574"/>
          </w:pPr>
          <w:r>
            <w:rPr>
              <w:color w:val="FFFFFF" w:themeColor="background1"/>
            </w:rPr>
            <w:t>-</w:t>
          </w:r>
        </w:p>
      </w:docPartBody>
    </w:docPart>
    <w:docPart>
      <w:docPartPr>
        <w:name w:val="270FDB14C8AC44F988EE719738E3FADF"/>
        <w:category>
          <w:name w:val="Genel"/>
          <w:gallery w:val="placeholder"/>
        </w:category>
        <w:types>
          <w:type w:val="bbPlcHdr"/>
        </w:types>
        <w:behaviors>
          <w:behavior w:val="content"/>
        </w:behaviors>
        <w:guid w:val="{9C77504E-1664-4E06-B459-54310E5716D1}"/>
      </w:docPartPr>
      <w:docPartBody>
        <w:p w:rsidR="00C567F5" w:rsidRDefault="005B23EA" w:rsidP="005B23EA">
          <w:pPr>
            <w:pStyle w:val="270FDB14C8AC44F988EE719738E3FADF4"/>
          </w:pPr>
          <w:r>
            <w:rPr>
              <w:color w:val="FFFFFF" w:themeColor="background1"/>
            </w:rPr>
            <w:t>-</w:t>
          </w:r>
        </w:p>
      </w:docPartBody>
    </w:docPart>
    <w:docPart>
      <w:docPartPr>
        <w:name w:val="9B5D64EC0EE047C38EB4B13D384E53E1"/>
        <w:category>
          <w:name w:val="Genel"/>
          <w:gallery w:val="placeholder"/>
        </w:category>
        <w:types>
          <w:type w:val="bbPlcHdr"/>
        </w:types>
        <w:behaviors>
          <w:behavior w:val="content"/>
        </w:behaviors>
        <w:guid w:val="{D8E5B160-54A9-43DC-84F2-B9A66D4A371E}"/>
      </w:docPartPr>
      <w:docPartBody>
        <w:p w:rsidR="007F59B7" w:rsidRDefault="005B23EA" w:rsidP="005B23EA">
          <w:pPr>
            <w:pStyle w:val="9B5D64EC0EE047C38EB4B13D384E53E13"/>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465CDCDD9954F9C9319BC8BF77C8B02"/>
        <w:category>
          <w:name w:val="Genel"/>
          <w:gallery w:val="placeholder"/>
        </w:category>
        <w:types>
          <w:type w:val="bbPlcHdr"/>
        </w:types>
        <w:behaviors>
          <w:behavior w:val="content"/>
        </w:behaviors>
        <w:guid w:val="{C8BE3DFB-1435-41EE-8FA3-FD5867AF8E37}"/>
      </w:docPartPr>
      <w:docPartBody>
        <w:p w:rsidR="00815F03" w:rsidRDefault="00AE2114" w:rsidP="00AE2114">
          <w:pPr>
            <w:pStyle w:val="9465CDCDD9954F9C9319BC8BF77C8B0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876D5CFAAFF7401FAE265F2E4DAB26F8"/>
        <w:category>
          <w:name w:val="Genel"/>
          <w:gallery w:val="placeholder"/>
        </w:category>
        <w:types>
          <w:type w:val="bbPlcHdr"/>
        </w:types>
        <w:behaviors>
          <w:behavior w:val="content"/>
        </w:behaviors>
        <w:guid w:val="{3D08DD5D-9D5C-4FB6-A580-3F3F918DA4BE}"/>
      </w:docPartPr>
      <w:docPartBody>
        <w:p w:rsidR="00815F03" w:rsidRDefault="00AE2114" w:rsidP="00AE2114">
          <w:pPr>
            <w:pStyle w:val="876D5CFAAFF7401FAE265F2E4DAB26F8"/>
          </w:pPr>
          <w:r w:rsidRPr="00722968">
            <w:rPr>
              <w:rStyle w:val="YerTutucuMetni"/>
              <w:b/>
              <w:bCs/>
              <w:sz w:val="28"/>
              <w:szCs w:val="28"/>
            </w:rPr>
            <w:t>Tez Yazarı Soyadı büyük harflerle, 14 punto, koyu ve ortalanmış olarak buraya yazınız.</w:t>
          </w:r>
        </w:p>
      </w:docPartBody>
    </w:docPart>
    <w:docPart>
      <w:docPartPr>
        <w:name w:val="3B33F744A64A476086BB0D21E1E46819"/>
        <w:category>
          <w:name w:val="Genel"/>
          <w:gallery w:val="placeholder"/>
        </w:category>
        <w:types>
          <w:type w:val="bbPlcHdr"/>
        </w:types>
        <w:behaviors>
          <w:behavior w:val="content"/>
        </w:behaviors>
        <w:guid w:val="{DCC214C3-8890-4235-BC01-72ABE08C3267}"/>
      </w:docPartPr>
      <w:docPartBody>
        <w:p w:rsidR="00815F03" w:rsidRDefault="00AE2114" w:rsidP="00AE2114">
          <w:pPr>
            <w:pStyle w:val="3B33F744A64A476086BB0D21E1E46819"/>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9C53EF463E0F4996AD9908B7D02C3B95"/>
        <w:category>
          <w:name w:val="Genel"/>
          <w:gallery w:val="placeholder"/>
        </w:category>
        <w:types>
          <w:type w:val="bbPlcHdr"/>
        </w:types>
        <w:behaviors>
          <w:behavior w:val="content"/>
        </w:behaviors>
        <w:guid w:val="{DA6CD9AF-587F-42AD-B604-4E6E16A76B0F}"/>
      </w:docPartPr>
      <w:docPartBody>
        <w:p w:rsidR="00000000" w:rsidRDefault="00815F03" w:rsidP="00815F03">
          <w:pPr>
            <w:pStyle w:val="9C53EF463E0F4996AD9908B7D02C3B95"/>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AD63D9FB77454261891DBF235E1EE77A"/>
        <w:category>
          <w:name w:val="Genel"/>
          <w:gallery w:val="placeholder"/>
        </w:category>
        <w:types>
          <w:type w:val="bbPlcHdr"/>
        </w:types>
        <w:behaviors>
          <w:behavior w:val="content"/>
        </w:behaviors>
        <w:guid w:val="{6354BBDA-348B-418A-91C0-A29419EA74F6}"/>
      </w:docPartPr>
      <w:docPartBody>
        <w:p w:rsidR="00000000" w:rsidRDefault="00815F03" w:rsidP="00815F03">
          <w:pPr>
            <w:pStyle w:val="AD63D9FB77454261891DBF235E1EE77A"/>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A091E1CE67584092B8C82423702F7BC6"/>
        <w:category>
          <w:name w:val="Genel"/>
          <w:gallery w:val="placeholder"/>
        </w:category>
        <w:types>
          <w:type w:val="bbPlcHdr"/>
        </w:types>
        <w:behaviors>
          <w:behavior w:val="content"/>
        </w:behaviors>
        <w:guid w:val="{F189ECE4-57C0-4989-8081-47AB7C734F5C}"/>
      </w:docPartPr>
      <w:docPartBody>
        <w:p w:rsidR="00000000" w:rsidRDefault="00815F03" w:rsidP="00815F03">
          <w:pPr>
            <w:pStyle w:val="A091E1CE67584092B8C82423702F7BC6"/>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54E8"/>
    <w:multiLevelType w:val="multilevel"/>
    <w:tmpl w:val="3DBE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445B82"/>
    <w:multiLevelType w:val="multilevel"/>
    <w:tmpl w:val="81DEA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9372EF3"/>
    <w:multiLevelType w:val="multilevel"/>
    <w:tmpl w:val="C28AC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857C3"/>
    <w:rsid w:val="001262F7"/>
    <w:rsid w:val="00170450"/>
    <w:rsid w:val="001C5052"/>
    <w:rsid w:val="001E76B9"/>
    <w:rsid w:val="00227AB8"/>
    <w:rsid w:val="00236317"/>
    <w:rsid w:val="00274FCE"/>
    <w:rsid w:val="00275C1C"/>
    <w:rsid w:val="002A0C7F"/>
    <w:rsid w:val="002A35A7"/>
    <w:rsid w:val="002C1054"/>
    <w:rsid w:val="002E640D"/>
    <w:rsid w:val="00300AFD"/>
    <w:rsid w:val="00305900"/>
    <w:rsid w:val="00322642"/>
    <w:rsid w:val="0036549D"/>
    <w:rsid w:val="003C765F"/>
    <w:rsid w:val="003F0B7C"/>
    <w:rsid w:val="0040792F"/>
    <w:rsid w:val="004D4127"/>
    <w:rsid w:val="004D70B7"/>
    <w:rsid w:val="00530E35"/>
    <w:rsid w:val="005B23EA"/>
    <w:rsid w:val="006252ED"/>
    <w:rsid w:val="006306B2"/>
    <w:rsid w:val="00650CD9"/>
    <w:rsid w:val="0065794F"/>
    <w:rsid w:val="00677CD3"/>
    <w:rsid w:val="006C11F5"/>
    <w:rsid w:val="006D08CE"/>
    <w:rsid w:val="00710668"/>
    <w:rsid w:val="00746B1B"/>
    <w:rsid w:val="007F59B7"/>
    <w:rsid w:val="00815F03"/>
    <w:rsid w:val="0084496A"/>
    <w:rsid w:val="00844A07"/>
    <w:rsid w:val="0085139A"/>
    <w:rsid w:val="00881B2E"/>
    <w:rsid w:val="008C3EB5"/>
    <w:rsid w:val="0090313B"/>
    <w:rsid w:val="00927C14"/>
    <w:rsid w:val="009309CF"/>
    <w:rsid w:val="0094658B"/>
    <w:rsid w:val="009579D6"/>
    <w:rsid w:val="0097505C"/>
    <w:rsid w:val="009C4878"/>
    <w:rsid w:val="00AD624D"/>
    <w:rsid w:val="00AE2114"/>
    <w:rsid w:val="00B01C3C"/>
    <w:rsid w:val="00C140CC"/>
    <w:rsid w:val="00C21F8A"/>
    <w:rsid w:val="00C523A4"/>
    <w:rsid w:val="00C567F5"/>
    <w:rsid w:val="00C662F0"/>
    <w:rsid w:val="00D037E6"/>
    <w:rsid w:val="00D03D13"/>
    <w:rsid w:val="00D34E0A"/>
    <w:rsid w:val="00D62360"/>
    <w:rsid w:val="00E41196"/>
    <w:rsid w:val="00E96CED"/>
    <w:rsid w:val="00F33A7F"/>
    <w:rsid w:val="00F66CE9"/>
    <w:rsid w:val="00F72ECC"/>
    <w:rsid w:val="00F867FB"/>
    <w:rsid w:val="00FC7912"/>
    <w:rsid w:val="00FD50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15F03"/>
    <w:rPr>
      <w:color w:val="808080"/>
    </w:rPr>
  </w:style>
  <w:style w:type="paragraph" w:customStyle="1" w:styleId="4C9D778DC80344A0AB5F63E99B39EF8A">
    <w:name w:val="4C9D778DC80344A0AB5F63E99B39EF8A"/>
    <w:rsid w:val="001E76B9"/>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DAD8B863DD90473E878D6C2CB836F5AB1">
    <w:name w:val="DAD8B863DD90473E878D6C2CB836F5AB1"/>
    <w:rsid w:val="00C21F8A"/>
    <w:pPr>
      <w:spacing w:before="200" w:after="200" w:line="360" w:lineRule="auto"/>
      <w:ind w:firstLine="284"/>
      <w:jc w:val="both"/>
    </w:pPr>
    <w:rPr>
      <w:rFonts w:ascii="Times New Roman" w:hAnsi="Times New Roman"/>
      <w:sz w:val="24"/>
      <w:lang w:eastAsia="en-US"/>
    </w:rPr>
  </w:style>
  <w:style w:type="paragraph" w:customStyle="1" w:styleId="F550D463C64442039EC7AC37671802AF4">
    <w:name w:val="F550D463C64442039EC7AC37671802AF4"/>
    <w:rsid w:val="005B23EA"/>
    <w:pPr>
      <w:spacing w:before="200" w:after="200" w:line="360" w:lineRule="auto"/>
      <w:ind w:firstLine="284"/>
      <w:jc w:val="both"/>
    </w:pPr>
    <w:rPr>
      <w:rFonts w:ascii="Times New Roman" w:hAnsi="Times New Roman"/>
      <w:sz w:val="24"/>
      <w:lang w:eastAsia="en-US"/>
    </w:rPr>
  </w:style>
  <w:style w:type="paragraph" w:customStyle="1" w:styleId="AC94E4D674A344289B91F8E641E4AD024">
    <w:name w:val="AC94E4D674A344289B91F8E641E4AD024"/>
    <w:rsid w:val="005B23EA"/>
    <w:pPr>
      <w:spacing w:before="200" w:after="200" w:line="360" w:lineRule="auto"/>
      <w:ind w:firstLine="284"/>
      <w:jc w:val="both"/>
    </w:pPr>
    <w:rPr>
      <w:rFonts w:ascii="Times New Roman" w:hAnsi="Times New Roman"/>
      <w:sz w:val="24"/>
      <w:lang w:eastAsia="en-US"/>
    </w:rPr>
  </w:style>
  <w:style w:type="paragraph" w:customStyle="1" w:styleId="9F94686FA27A46C5BB95F9887A5D30454">
    <w:name w:val="9F94686FA27A46C5BB95F9887A5D30454"/>
    <w:rsid w:val="005B23EA"/>
    <w:pPr>
      <w:spacing w:before="200" w:after="200" w:line="360" w:lineRule="auto"/>
      <w:ind w:firstLine="284"/>
      <w:jc w:val="both"/>
    </w:pPr>
    <w:rPr>
      <w:rFonts w:ascii="Times New Roman" w:hAnsi="Times New Roman"/>
      <w:sz w:val="24"/>
      <w:lang w:eastAsia="en-US"/>
    </w:rPr>
  </w:style>
  <w:style w:type="paragraph" w:customStyle="1" w:styleId="9B5D64EC0EE047C38EB4B13D384E53E13">
    <w:name w:val="9B5D64EC0EE047C38EB4B13D384E53E13"/>
    <w:rsid w:val="005B23EA"/>
    <w:pPr>
      <w:spacing w:before="200" w:after="200" w:line="360" w:lineRule="auto"/>
      <w:ind w:firstLine="284"/>
      <w:jc w:val="both"/>
    </w:pPr>
    <w:rPr>
      <w:rFonts w:ascii="Times New Roman" w:hAnsi="Times New Roman"/>
      <w:sz w:val="24"/>
      <w:lang w:eastAsia="en-US"/>
    </w:rPr>
  </w:style>
  <w:style w:type="paragraph" w:customStyle="1" w:styleId="8A82834EC70346A7A2674F6D3997122B4">
    <w:name w:val="8A82834EC70346A7A2674F6D3997122B4"/>
    <w:rsid w:val="005B23EA"/>
    <w:pPr>
      <w:spacing w:before="200" w:after="200" w:line="360" w:lineRule="auto"/>
      <w:ind w:firstLine="284"/>
      <w:jc w:val="both"/>
    </w:pPr>
    <w:rPr>
      <w:rFonts w:ascii="Times New Roman" w:hAnsi="Times New Roman"/>
      <w:sz w:val="24"/>
      <w:lang w:eastAsia="en-US"/>
    </w:rPr>
  </w:style>
  <w:style w:type="paragraph" w:customStyle="1" w:styleId="A4E036B48D1841878D24FF2D3D0AEB9C4">
    <w:name w:val="A4E036B48D1841878D24FF2D3D0AEB9C4"/>
    <w:rsid w:val="005B23EA"/>
    <w:pPr>
      <w:spacing w:before="200" w:after="200" w:line="360" w:lineRule="auto"/>
      <w:ind w:firstLine="284"/>
      <w:jc w:val="both"/>
    </w:pPr>
    <w:rPr>
      <w:rFonts w:ascii="Times New Roman" w:hAnsi="Times New Roman"/>
      <w:sz w:val="24"/>
      <w:lang w:eastAsia="en-US"/>
    </w:rPr>
  </w:style>
  <w:style w:type="paragraph" w:customStyle="1" w:styleId="FADB6225F91B4E2EB0A9FB953501C48D4">
    <w:name w:val="FADB6225F91B4E2EB0A9FB953501C48D4"/>
    <w:rsid w:val="005B23EA"/>
    <w:pPr>
      <w:spacing w:before="200" w:after="200" w:line="360" w:lineRule="auto"/>
      <w:ind w:firstLine="284"/>
      <w:jc w:val="both"/>
    </w:pPr>
    <w:rPr>
      <w:rFonts w:ascii="Times New Roman" w:hAnsi="Times New Roman"/>
      <w:sz w:val="24"/>
      <w:lang w:eastAsia="en-US"/>
    </w:rPr>
  </w:style>
  <w:style w:type="paragraph" w:customStyle="1" w:styleId="BD160ED53B234DB3A7C568D26A36F1A04">
    <w:name w:val="BD160ED53B234DB3A7C568D26A36F1A04"/>
    <w:rsid w:val="005B23EA"/>
    <w:pPr>
      <w:spacing w:before="200" w:after="200" w:line="360" w:lineRule="auto"/>
      <w:ind w:firstLine="284"/>
      <w:jc w:val="both"/>
    </w:pPr>
    <w:rPr>
      <w:rFonts w:ascii="Times New Roman" w:hAnsi="Times New Roman"/>
      <w:sz w:val="24"/>
      <w:lang w:eastAsia="en-US"/>
    </w:rPr>
  </w:style>
  <w:style w:type="paragraph" w:customStyle="1" w:styleId="A157657E785B4E7A9B5DAFAAFD1B22CC4">
    <w:name w:val="A157657E785B4E7A9B5DAFAAFD1B22CC4"/>
    <w:rsid w:val="005B23EA"/>
    <w:pPr>
      <w:spacing w:before="200" w:after="200" w:line="360" w:lineRule="auto"/>
      <w:ind w:firstLine="284"/>
      <w:jc w:val="both"/>
    </w:pPr>
    <w:rPr>
      <w:rFonts w:ascii="Times New Roman" w:hAnsi="Times New Roman"/>
      <w:sz w:val="24"/>
      <w:lang w:eastAsia="en-US"/>
    </w:rPr>
  </w:style>
  <w:style w:type="paragraph" w:customStyle="1" w:styleId="62C29746608B4FE6898203BE8E58BB034">
    <w:name w:val="62C29746608B4FE6898203BE8E58BB034"/>
    <w:rsid w:val="005B23EA"/>
    <w:pPr>
      <w:spacing w:before="200" w:after="200" w:line="360" w:lineRule="auto"/>
      <w:ind w:firstLine="284"/>
      <w:jc w:val="both"/>
    </w:pPr>
    <w:rPr>
      <w:rFonts w:ascii="Times New Roman" w:hAnsi="Times New Roman"/>
      <w:sz w:val="24"/>
      <w:lang w:eastAsia="en-US"/>
    </w:rPr>
  </w:style>
  <w:style w:type="paragraph" w:customStyle="1" w:styleId="6830BF2C2A93442AAD144BEB635514DB4">
    <w:name w:val="6830BF2C2A93442AAD144BEB635514DB4"/>
    <w:rsid w:val="005B23EA"/>
    <w:pPr>
      <w:spacing w:before="200" w:after="200" w:line="360" w:lineRule="auto"/>
      <w:ind w:firstLine="284"/>
      <w:jc w:val="both"/>
    </w:pPr>
    <w:rPr>
      <w:rFonts w:ascii="Times New Roman" w:hAnsi="Times New Roman"/>
      <w:sz w:val="24"/>
      <w:lang w:eastAsia="en-US"/>
    </w:rPr>
  </w:style>
  <w:style w:type="paragraph" w:customStyle="1" w:styleId="E985405F3CB3412B8FD3C70E07D7D23E3">
    <w:name w:val="E985405F3CB3412B8FD3C70E07D7D23E3"/>
    <w:rsid w:val="005B23EA"/>
    <w:pPr>
      <w:spacing w:before="200" w:after="200" w:line="360" w:lineRule="auto"/>
      <w:ind w:firstLine="284"/>
      <w:jc w:val="both"/>
    </w:pPr>
    <w:rPr>
      <w:rFonts w:ascii="Times New Roman" w:hAnsi="Times New Roman"/>
      <w:sz w:val="24"/>
      <w:lang w:eastAsia="en-US"/>
    </w:rPr>
  </w:style>
  <w:style w:type="paragraph" w:customStyle="1" w:styleId="32FA9FEF7A214E3BAD004E261A8748824">
    <w:name w:val="32FA9FEF7A214E3BAD004E261A8748824"/>
    <w:rsid w:val="005B23EA"/>
    <w:pPr>
      <w:spacing w:before="200" w:after="200" w:line="360" w:lineRule="auto"/>
      <w:ind w:firstLine="284"/>
      <w:jc w:val="both"/>
    </w:pPr>
    <w:rPr>
      <w:rFonts w:ascii="Times New Roman" w:hAnsi="Times New Roman"/>
      <w:sz w:val="24"/>
      <w:lang w:eastAsia="en-US"/>
    </w:rPr>
  </w:style>
  <w:style w:type="paragraph" w:customStyle="1" w:styleId="871FF7B2A9814DF5AA84AE158C1A00084">
    <w:name w:val="871FF7B2A9814DF5AA84AE158C1A00084"/>
    <w:rsid w:val="005B23EA"/>
    <w:pPr>
      <w:spacing w:before="200" w:after="200" w:line="360" w:lineRule="auto"/>
      <w:ind w:firstLine="284"/>
      <w:jc w:val="both"/>
    </w:pPr>
    <w:rPr>
      <w:rFonts w:ascii="Times New Roman" w:hAnsi="Times New Roman"/>
      <w:sz w:val="24"/>
      <w:lang w:eastAsia="en-US"/>
    </w:rPr>
  </w:style>
  <w:style w:type="paragraph" w:customStyle="1" w:styleId="DF20217CEC314E01B3E91CC4B26A9C564">
    <w:name w:val="DF20217CEC314E01B3E91CC4B26A9C564"/>
    <w:rsid w:val="005B23EA"/>
    <w:pPr>
      <w:spacing w:before="200" w:after="200" w:line="360" w:lineRule="auto"/>
      <w:ind w:firstLine="284"/>
      <w:jc w:val="both"/>
    </w:pPr>
    <w:rPr>
      <w:rFonts w:ascii="Times New Roman" w:hAnsi="Times New Roman"/>
      <w:sz w:val="24"/>
      <w:lang w:eastAsia="en-US"/>
    </w:rPr>
  </w:style>
  <w:style w:type="paragraph" w:customStyle="1" w:styleId="16548202029D4171A655ED36732002A84">
    <w:name w:val="16548202029D4171A655ED36732002A84"/>
    <w:rsid w:val="005B23EA"/>
    <w:pPr>
      <w:spacing w:before="200" w:after="200" w:line="360" w:lineRule="auto"/>
      <w:ind w:firstLine="284"/>
      <w:jc w:val="both"/>
    </w:pPr>
    <w:rPr>
      <w:rFonts w:ascii="Times New Roman" w:hAnsi="Times New Roman"/>
      <w:sz w:val="24"/>
      <w:lang w:eastAsia="en-US"/>
    </w:rPr>
  </w:style>
  <w:style w:type="paragraph" w:customStyle="1" w:styleId="F489B246EF3D427F87B929734E511A983">
    <w:name w:val="F489B246EF3D427F87B929734E511A983"/>
    <w:rsid w:val="005B23EA"/>
    <w:pPr>
      <w:spacing w:before="200" w:after="200" w:line="360" w:lineRule="auto"/>
      <w:ind w:firstLine="284"/>
      <w:jc w:val="both"/>
    </w:pPr>
    <w:rPr>
      <w:rFonts w:ascii="Times New Roman" w:hAnsi="Times New Roman"/>
      <w:sz w:val="24"/>
      <w:lang w:eastAsia="en-US"/>
    </w:rPr>
  </w:style>
  <w:style w:type="paragraph" w:customStyle="1" w:styleId="9150A4C5C0C44D9CB175872247D8B7EF3">
    <w:name w:val="9150A4C5C0C44D9CB175872247D8B7EF3"/>
    <w:rsid w:val="005B23EA"/>
    <w:pPr>
      <w:spacing w:before="200" w:after="200" w:line="360" w:lineRule="auto"/>
      <w:ind w:firstLine="284"/>
      <w:jc w:val="both"/>
    </w:pPr>
    <w:rPr>
      <w:rFonts w:ascii="Times New Roman" w:hAnsi="Times New Roman"/>
      <w:sz w:val="24"/>
      <w:lang w:eastAsia="en-US"/>
    </w:rPr>
  </w:style>
  <w:style w:type="paragraph" w:customStyle="1" w:styleId="9CA84AF67B214D48B990FD35EBFF13973">
    <w:name w:val="9CA84AF67B214D48B990FD35EBFF13973"/>
    <w:rsid w:val="005B23EA"/>
    <w:pPr>
      <w:spacing w:before="200" w:after="200" w:line="360" w:lineRule="auto"/>
      <w:ind w:firstLine="284"/>
      <w:jc w:val="both"/>
    </w:pPr>
    <w:rPr>
      <w:rFonts w:ascii="Times New Roman" w:hAnsi="Times New Roman"/>
      <w:sz w:val="24"/>
      <w:lang w:eastAsia="en-US"/>
    </w:rPr>
  </w:style>
  <w:style w:type="paragraph" w:customStyle="1" w:styleId="DE69BD11889D4E65AF642BE7C09CB5F24">
    <w:name w:val="DE69BD11889D4E65AF642BE7C09CB5F24"/>
    <w:rsid w:val="005B23EA"/>
    <w:pPr>
      <w:spacing w:before="200" w:after="200" w:line="360" w:lineRule="auto"/>
      <w:ind w:firstLine="284"/>
      <w:jc w:val="both"/>
    </w:pPr>
    <w:rPr>
      <w:rFonts w:ascii="Times New Roman" w:hAnsi="Times New Roman"/>
      <w:sz w:val="24"/>
      <w:lang w:eastAsia="en-US"/>
    </w:rPr>
  </w:style>
  <w:style w:type="paragraph" w:customStyle="1" w:styleId="8AC28ABBDA0A479F908896EF73FF81F14">
    <w:name w:val="8AC28ABBDA0A479F908896EF73FF81F14"/>
    <w:rsid w:val="005B23EA"/>
    <w:pPr>
      <w:spacing w:before="200" w:after="200" w:line="360" w:lineRule="auto"/>
      <w:ind w:firstLine="284"/>
      <w:jc w:val="both"/>
    </w:pPr>
    <w:rPr>
      <w:rFonts w:ascii="Times New Roman" w:hAnsi="Times New Roman"/>
      <w:sz w:val="24"/>
      <w:lang w:eastAsia="en-US"/>
    </w:rPr>
  </w:style>
  <w:style w:type="paragraph" w:customStyle="1" w:styleId="7F4743912CBF47AC8BD589F1D41F9F1B4">
    <w:name w:val="7F4743912CBF47AC8BD589F1D41F9F1B4"/>
    <w:rsid w:val="005B23EA"/>
    <w:pPr>
      <w:spacing w:before="200" w:after="200" w:line="360" w:lineRule="auto"/>
      <w:ind w:firstLine="284"/>
      <w:jc w:val="both"/>
    </w:pPr>
    <w:rPr>
      <w:rFonts w:ascii="Times New Roman" w:hAnsi="Times New Roman"/>
      <w:sz w:val="24"/>
      <w:lang w:eastAsia="en-US"/>
    </w:rPr>
  </w:style>
  <w:style w:type="paragraph" w:customStyle="1" w:styleId="95F9AB1A7C094810B2A4DE1A9FBB569F4">
    <w:name w:val="95F9AB1A7C094810B2A4DE1A9FBB569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7665C7498E2E4DA8AB118DE1ED40351E4">
    <w:name w:val="7665C7498E2E4DA8AB118DE1ED40351E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B8BE97EB154DB999BCF07158402F574">
    <w:name w:val="DDB8BE97EB154DB999BCF07158402F57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270FDB14C8AC44F988EE719738E3FADF4">
    <w:name w:val="270FDB14C8AC44F988EE719738E3FADF4"/>
    <w:rsid w:val="005B23EA"/>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9465CDCDD9954F9C9319BC8BF77C8B02">
    <w:name w:val="9465CDCDD9954F9C9319BC8BF77C8B02"/>
    <w:rsid w:val="00AE2114"/>
  </w:style>
  <w:style w:type="paragraph" w:customStyle="1" w:styleId="876D5CFAAFF7401FAE265F2E4DAB26F8">
    <w:name w:val="876D5CFAAFF7401FAE265F2E4DAB26F8"/>
    <w:rsid w:val="00AE2114"/>
  </w:style>
  <w:style w:type="paragraph" w:customStyle="1" w:styleId="3B33F744A64A476086BB0D21E1E46819">
    <w:name w:val="3B33F744A64A476086BB0D21E1E46819"/>
    <w:rsid w:val="00AE2114"/>
  </w:style>
  <w:style w:type="paragraph" w:customStyle="1" w:styleId="9C53EF463E0F4996AD9908B7D02C3B95">
    <w:name w:val="9C53EF463E0F4996AD9908B7D02C3B95"/>
    <w:rsid w:val="00815F03"/>
  </w:style>
  <w:style w:type="paragraph" w:customStyle="1" w:styleId="AD63D9FB77454261891DBF235E1EE77A">
    <w:name w:val="AD63D9FB77454261891DBF235E1EE77A"/>
    <w:rsid w:val="00815F03"/>
  </w:style>
  <w:style w:type="paragraph" w:customStyle="1" w:styleId="A091E1CE67584092B8C82423702F7BC6">
    <w:name w:val="A091E1CE67584092B8C82423702F7BC6"/>
    <w:rsid w:val="00815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26</Pages>
  <Words>2527</Words>
  <Characters>14408</Characters>
  <Application>Microsoft Office Word</Application>
  <DocSecurity>0</DocSecurity>
  <Lines>120</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36</cp:revision>
  <cp:lastPrinted>2020-02-06T08:58:00Z</cp:lastPrinted>
  <dcterms:created xsi:type="dcterms:W3CDTF">2023-05-09T11:34:00Z</dcterms:created>
  <dcterms:modified xsi:type="dcterms:W3CDTF">2024-11-26T08:09:00Z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